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95E2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Nov. </w:t>
      </w:r>
      <w:r w:rsidR="00E63FD9">
        <w:rPr>
          <w:rFonts w:cs="Arial"/>
          <w:color w:val="000000"/>
          <w:sz w:val="28"/>
        </w:rPr>
        <w:t>1</w:t>
      </w:r>
      <w:r w:rsidR="00D161C4">
        <w:rPr>
          <w:rFonts w:cs="Arial"/>
          <w:color w:val="000000"/>
          <w:sz w:val="28"/>
        </w:rPr>
        <w:t>4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</w:t>
      </w:r>
      <w:r w:rsidR="00D161C4">
        <w:rPr>
          <w:rFonts w:cs="Arial"/>
          <w:color w:val="000000"/>
          <w:sz w:val="28"/>
        </w:rPr>
        <w:t>2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 xml:space="preserve">Computers are allowed as long as they are </w:t>
      </w:r>
      <w:r w:rsidR="00E63FD9">
        <w:rPr>
          <w:rFonts w:ascii="Arial" w:hAnsi="Arial"/>
          <w:sz w:val="28"/>
        </w:rPr>
        <w:t xml:space="preserve">in “airplane” mode and are </w:t>
      </w:r>
      <w:r w:rsidR="006970CB">
        <w:rPr>
          <w:rFonts w:ascii="Arial" w:hAnsi="Arial"/>
          <w:sz w:val="28"/>
        </w:rPr>
        <w:t>not used to com</w:t>
      </w:r>
      <w:r w:rsidR="00E63FD9">
        <w:rPr>
          <w:rFonts w:ascii="Arial" w:hAnsi="Arial"/>
          <w:sz w:val="28"/>
        </w:rPr>
        <w:t>municate in any way with anyone</w:t>
      </w:r>
      <w:r w:rsidR="006970CB">
        <w:rPr>
          <w:rFonts w:ascii="Arial" w:hAnsi="Arial"/>
          <w:sz w:val="28"/>
        </w:rPr>
        <w:t xml:space="preserve">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:rsidR="00497C84" w:rsidRPr="00824873" w:rsidRDefault="00497C84" w:rsidP="00BC1A89">
      <w:pPr>
        <w:pStyle w:val="MTDisplayEquation"/>
        <w:rPr>
          <w:b/>
        </w:rPr>
      </w:pPr>
    </w:p>
    <w:p w:rsidR="005F7AEA" w:rsidRPr="00FC79DC" w:rsidRDefault="005F7AEA" w:rsidP="00BC1A89">
      <w:pPr>
        <w:ind w:firstLine="0"/>
        <w:jc w:val="both"/>
        <w:rPr>
          <w:rFonts w:ascii="Arial" w:hAnsi="Arial" w:cs="Arial"/>
          <w:bCs/>
          <w:szCs w:val="24"/>
        </w:rPr>
      </w:pPr>
    </w:p>
    <w:p w:rsidR="003231DC" w:rsidRPr="005F7AEA" w:rsidRDefault="00497C84" w:rsidP="007761F1">
      <w:pPr>
        <w:ind w:left="360" w:hanging="360"/>
        <w:jc w:val="both"/>
        <w:rPr>
          <w:szCs w:val="24"/>
        </w:rPr>
      </w:pPr>
      <w:r>
        <w:rPr>
          <w:bCs/>
          <w:szCs w:val="24"/>
        </w:rPr>
        <w:t xml:space="preserve">a)  Give the first </w:t>
      </w:r>
      <w:r w:rsidR="005006ED">
        <w:rPr>
          <w:bCs/>
          <w:szCs w:val="24"/>
        </w:rPr>
        <w:t>three</w:t>
      </w:r>
      <w:r>
        <w:rPr>
          <w:bCs/>
          <w:szCs w:val="24"/>
        </w:rPr>
        <w:t xml:space="preserve"> terms of the </w:t>
      </w:r>
      <w:r w:rsidR="007761F1">
        <w:rPr>
          <w:bCs/>
          <w:szCs w:val="24"/>
        </w:rPr>
        <w:t>Taylor</w:t>
      </w:r>
      <w:r>
        <w:rPr>
          <w:bCs/>
          <w:szCs w:val="24"/>
        </w:rPr>
        <w:t xml:space="preserve"> series of the following function expanded about</w:t>
      </w:r>
      <w:r w:rsidR="007761F1">
        <w:rPr>
          <w:bCs/>
          <w:szCs w:val="24"/>
        </w:rPr>
        <w:t xml:space="preserve"> the point</w:t>
      </w:r>
      <w:r>
        <w:rPr>
          <w:bCs/>
          <w:szCs w:val="24"/>
        </w:rPr>
        <w:t xml:space="preserve"> </w:t>
      </w:r>
      <w:r w:rsidRPr="00497C84">
        <w:rPr>
          <w:bCs/>
          <w:i/>
          <w:szCs w:val="24"/>
        </w:rPr>
        <w:t>z</w:t>
      </w:r>
      <w:r>
        <w:rPr>
          <w:bCs/>
          <w:szCs w:val="24"/>
        </w:rPr>
        <w:t xml:space="preserve"> = 0</w:t>
      </w:r>
      <w:r w:rsidR="00A61929">
        <w:rPr>
          <w:bCs/>
          <w:szCs w:val="24"/>
        </w:rPr>
        <w:t>:</w:t>
      </w:r>
    </w:p>
    <w:p w:rsidR="00C44B0A" w:rsidRDefault="00C44B0A" w:rsidP="003231DC"/>
    <w:p w:rsidR="003231DC" w:rsidRDefault="00497C84" w:rsidP="003231DC">
      <w:r w:rsidRPr="00A61929">
        <w:rPr>
          <w:position w:val="-24"/>
        </w:rPr>
        <w:object w:dxaOrig="15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3.35pt" o:ole="">
            <v:imagedata r:id="rId8" o:title=""/>
          </v:shape>
          <o:OLEObject Type="Embed" ProgID="Equation.DSMT4" ShapeID="_x0000_i1025" DrawAspect="Content" ObjectID="_1730019022" r:id="rId9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497C84" w:rsidRDefault="00497C84" w:rsidP="009E7FA4">
      <w:pPr>
        <w:ind w:left="360" w:firstLine="0"/>
        <w:jc w:val="both"/>
        <w:rPr>
          <w:bCs/>
          <w:szCs w:val="24"/>
        </w:rPr>
      </w:pPr>
      <w:r>
        <w:rPr>
          <w:bCs/>
          <w:szCs w:val="24"/>
        </w:rPr>
        <w:t xml:space="preserve">Also, indicate what the radius of convergence is for the Taylor series. </w:t>
      </w:r>
    </w:p>
    <w:p w:rsidR="00497C84" w:rsidRDefault="00497C84" w:rsidP="009E7FA4">
      <w:pPr>
        <w:ind w:left="360" w:firstLine="0"/>
        <w:jc w:val="both"/>
        <w:rPr>
          <w:bCs/>
          <w:szCs w:val="24"/>
        </w:rPr>
      </w:pPr>
    </w:p>
    <w:p w:rsidR="00497C84" w:rsidRDefault="00D807B7" w:rsidP="009E7FA4">
      <w:pPr>
        <w:ind w:left="360" w:firstLine="0"/>
        <w:jc w:val="both"/>
        <w:rPr>
          <w:bCs/>
          <w:szCs w:val="24"/>
        </w:rPr>
      </w:pPr>
      <w:r>
        <w:rPr>
          <w:bCs/>
          <w:szCs w:val="24"/>
        </w:rPr>
        <w:t>Note: Do not use the “calculus formula”</w:t>
      </w:r>
      <w:r w:rsidR="00C75153">
        <w:rPr>
          <w:bCs/>
          <w:szCs w:val="24"/>
        </w:rPr>
        <w:t xml:space="preserve"> to get the coefficients of the Taylor series</w:t>
      </w:r>
      <w:r>
        <w:rPr>
          <w:bCs/>
          <w:szCs w:val="24"/>
        </w:rPr>
        <w:t>.</w:t>
      </w:r>
    </w:p>
    <w:p w:rsidR="00497C84" w:rsidRDefault="00497C84" w:rsidP="00A61929">
      <w:pPr>
        <w:ind w:firstLine="0"/>
        <w:jc w:val="both"/>
        <w:rPr>
          <w:bCs/>
          <w:szCs w:val="24"/>
        </w:rPr>
      </w:pPr>
    </w:p>
    <w:p w:rsidR="00D807B7" w:rsidRDefault="00D807B7" w:rsidP="00A61929">
      <w:pPr>
        <w:ind w:firstLine="0"/>
        <w:jc w:val="both"/>
        <w:rPr>
          <w:bCs/>
          <w:szCs w:val="24"/>
        </w:rPr>
      </w:pPr>
    </w:p>
    <w:p w:rsidR="00497C84" w:rsidRDefault="00497C84" w:rsidP="00A61929">
      <w:pPr>
        <w:ind w:firstLine="0"/>
        <w:jc w:val="both"/>
        <w:rPr>
          <w:bCs/>
          <w:szCs w:val="24"/>
        </w:rPr>
      </w:pPr>
      <w:bookmarkStart w:id="0" w:name="_GoBack"/>
      <w:bookmarkEnd w:id="0"/>
    </w:p>
    <w:p w:rsidR="00497C84" w:rsidRPr="005F7AEA" w:rsidRDefault="00497C84" w:rsidP="007761F1">
      <w:pPr>
        <w:ind w:left="360" w:hanging="360"/>
        <w:jc w:val="both"/>
        <w:rPr>
          <w:szCs w:val="24"/>
        </w:rPr>
      </w:pPr>
      <w:r>
        <w:rPr>
          <w:bCs/>
          <w:szCs w:val="24"/>
        </w:rPr>
        <w:t>b)  Give the first</w:t>
      </w:r>
      <w:r w:rsidR="00D807B7">
        <w:rPr>
          <w:bCs/>
          <w:szCs w:val="24"/>
        </w:rPr>
        <w:t xml:space="preserve"> </w:t>
      </w:r>
      <w:r w:rsidR="005006ED">
        <w:rPr>
          <w:bCs/>
          <w:szCs w:val="24"/>
        </w:rPr>
        <w:t>three</w:t>
      </w:r>
      <w:r>
        <w:rPr>
          <w:bCs/>
          <w:szCs w:val="24"/>
        </w:rPr>
        <w:t xml:space="preserve"> terms of the </w:t>
      </w:r>
      <w:r w:rsidR="007761F1">
        <w:rPr>
          <w:bCs/>
          <w:szCs w:val="24"/>
        </w:rPr>
        <w:t>Laurent</w:t>
      </w:r>
      <w:r>
        <w:rPr>
          <w:bCs/>
          <w:szCs w:val="24"/>
        </w:rPr>
        <w:t xml:space="preserve"> series of the following function expanded about</w:t>
      </w:r>
      <w:r w:rsidR="007761F1">
        <w:rPr>
          <w:bCs/>
          <w:szCs w:val="24"/>
        </w:rPr>
        <w:t xml:space="preserve"> the point</w:t>
      </w:r>
      <w:r>
        <w:rPr>
          <w:bCs/>
          <w:szCs w:val="24"/>
        </w:rPr>
        <w:t xml:space="preserve"> </w:t>
      </w:r>
      <w:r w:rsidRPr="00497C84">
        <w:rPr>
          <w:bCs/>
          <w:i/>
          <w:szCs w:val="24"/>
        </w:rPr>
        <w:t>z</w:t>
      </w:r>
      <w:r>
        <w:rPr>
          <w:bCs/>
          <w:szCs w:val="24"/>
        </w:rPr>
        <w:t xml:space="preserve"> = 1:</w:t>
      </w:r>
    </w:p>
    <w:p w:rsidR="00497C84" w:rsidRDefault="00497C84" w:rsidP="00497C84"/>
    <w:p w:rsidR="00497C84" w:rsidRDefault="00136BAF" w:rsidP="00497C84">
      <w:r w:rsidRPr="00136BAF">
        <w:rPr>
          <w:position w:val="-34"/>
        </w:rPr>
        <w:object w:dxaOrig="1560" w:dyaOrig="760">
          <v:shape id="_x0000_i1026" type="#_x0000_t75" style="width:77.35pt;height:37.35pt" o:ole="">
            <v:imagedata r:id="rId10" o:title=""/>
          </v:shape>
          <o:OLEObject Type="Embed" ProgID="Equation.DSMT4" ShapeID="_x0000_i1026" DrawAspect="Content" ObjectID="_1730019023" r:id="rId11"/>
        </w:object>
      </w:r>
      <w:r w:rsidR="00497C84">
        <w:t>.</w:t>
      </w:r>
    </w:p>
    <w:p w:rsidR="00A61929" w:rsidRPr="005F7AEA" w:rsidRDefault="00A61929" w:rsidP="00A61929">
      <w:pPr>
        <w:ind w:firstLine="0"/>
        <w:jc w:val="both"/>
        <w:rPr>
          <w:szCs w:val="24"/>
        </w:rPr>
      </w:pPr>
    </w:p>
    <w:p w:rsidR="00497C84" w:rsidRDefault="00497C84" w:rsidP="0093643B">
      <w:pPr>
        <w:ind w:firstLine="360"/>
        <w:jc w:val="both"/>
        <w:rPr>
          <w:bCs/>
          <w:szCs w:val="24"/>
        </w:rPr>
      </w:pPr>
      <w:r>
        <w:rPr>
          <w:bCs/>
          <w:szCs w:val="24"/>
        </w:rPr>
        <w:t>Also, indicate what the r</w:t>
      </w:r>
      <w:r w:rsidR="00121AB4">
        <w:rPr>
          <w:bCs/>
          <w:szCs w:val="24"/>
        </w:rPr>
        <w:t>egion</w:t>
      </w:r>
      <w:r>
        <w:rPr>
          <w:bCs/>
          <w:szCs w:val="24"/>
        </w:rPr>
        <w:t xml:space="preserve"> of convergence is for the </w:t>
      </w:r>
      <w:r w:rsidR="006F09F1">
        <w:rPr>
          <w:bCs/>
          <w:szCs w:val="24"/>
        </w:rPr>
        <w:t xml:space="preserve">Laurent </w:t>
      </w:r>
      <w:r>
        <w:rPr>
          <w:bCs/>
          <w:szCs w:val="24"/>
        </w:rPr>
        <w:t xml:space="preserve">series. </w:t>
      </w:r>
    </w:p>
    <w:p w:rsidR="00A61929" w:rsidRDefault="00A61929" w:rsidP="0093643B">
      <w:pPr>
        <w:ind w:left="360"/>
      </w:pPr>
    </w:p>
    <w:p w:rsidR="00C44B0A" w:rsidRDefault="00C44B0A">
      <w:pPr>
        <w:ind w:firstLine="0"/>
      </w:pPr>
      <w:r>
        <w:br w:type="page"/>
      </w:r>
    </w:p>
    <w:p w:rsidR="00821674" w:rsidRDefault="00FD708D" w:rsidP="00FD708D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FD708D" w:rsidRPr="00A66E49" w:rsidRDefault="00FD708D" w:rsidP="00FD708D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FD708D" w:rsidRDefault="00FD708D" w:rsidP="00223E39">
      <w:pPr>
        <w:pStyle w:val="MTDisplayEquation"/>
      </w:pP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t xml:space="preserve">Problem </w:t>
      </w:r>
      <w:r w:rsidR="00245425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772DE8" w:rsidRDefault="00604E22" w:rsidP="00772DE8">
      <w:pPr>
        <w:ind w:firstLine="0"/>
      </w:pPr>
      <w:r>
        <w:t>Evaluate the following integral</w:t>
      </w:r>
      <w:r w:rsidR="00772DE8">
        <w:t>:</w:t>
      </w:r>
    </w:p>
    <w:p w:rsidR="00256B37" w:rsidRDefault="00256B37">
      <w:pPr>
        <w:ind w:firstLine="0"/>
      </w:pPr>
    </w:p>
    <w:p w:rsidR="00604E22" w:rsidRDefault="00235013" w:rsidP="00604E22">
      <w:pPr>
        <w:ind w:firstLine="0"/>
      </w:pPr>
      <w:r w:rsidRPr="00235013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59" type="#_x0000_t32" style="position:absolute;margin-left:22.1pt;margin-top:19.15pt;width:8pt;height:0;z-index:252365824" o:connectortype="straight" strokeweight="1pt"/>
        </w:pict>
      </w:r>
      <w:r w:rsidR="005A460E" w:rsidRPr="005A460E">
        <w:rPr>
          <w:position w:val="-34"/>
        </w:rPr>
        <w:object w:dxaOrig="2380" w:dyaOrig="780">
          <v:shape id="_x0000_i1027" type="#_x0000_t75" style="width:120pt;height:39.35pt" o:ole="">
            <v:imagedata r:id="rId12" o:title=""/>
          </v:shape>
          <o:OLEObject Type="Embed" ProgID="Equation.DSMT4" ShapeID="_x0000_i1027" DrawAspect="Content" ObjectID="_1730019024" r:id="rId13"/>
        </w:object>
      </w:r>
      <w:r w:rsidR="00604E22">
        <w:t xml:space="preserve">. </w:t>
      </w:r>
    </w:p>
    <w:p w:rsidR="00E1047F" w:rsidRDefault="00E1047F" w:rsidP="00E1047F">
      <w:pPr>
        <w:ind w:firstLine="0"/>
      </w:pPr>
    </w:p>
    <w:p w:rsidR="00604E22" w:rsidRDefault="00604E22" w:rsidP="00604E22">
      <w:pPr>
        <w:ind w:firstLine="0"/>
        <w:rPr>
          <w:b/>
        </w:rPr>
      </w:pPr>
    </w:p>
    <w:p w:rsidR="00772DE8" w:rsidRDefault="00772DE8">
      <w:pPr>
        <w:ind w:firstLine="0"/>
      </w:pPr>
    </w:p>
    <w:p w:rsidR="00604E22" w:rsidRDefault="00604E2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B33FFE" w:rsidP="00B33FF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B33FFE" w:rsidRDefault="00B33FFE">
      <w:pPr>
        <w:ind w:firstLine="0"/>
        <w:rPr>
          <w:rFonts w:ascii="Arial" w:hAnsi="Arial" w:cs="Arial"/>
          <w:bCs/>
          <w:sz w:val="28"/>
        </w:rPr>
      </w:pPr>
    </w:p>
    <w:p w:rsidR="00690FFD" w:rsidRDefault="00690FF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Default="00B42F19" w:rsidP="00B42F19">
      <w:pPr>
        <w:pStyle w:val="MTDisplayEquation"/>
      </w:pPr>
      <w:r>
        <w:lastRenderedPageBreak/>
        <w:t xml:space="preserve">Problem 3 (25 pts.) </w:t>
      </w:r>
    </w:p>
    <w:p w:rsidR="00B42F19" w:rsidRDefault="00B42F19" w:rsidP="00B42F19">
      <w:pPr>
        <w:pStyle w:val="MTDisplayEquation"/>
      </w:pPr>
    </w:p>
    <w:p w:rsidR="00B42F19" w:rsidRDefault="002F65DE" w:rsidP="000421CE">
      <w:pPr>
        <w:ind w:firstLine="0"/>
        <w:rPr>
          <w:szCs w:val="28"/>
        </w:rPr>
      </w:pPr>
      <w:r>
        <w:rPr>
          <w:szCs w:val="28"/>
        </w:rPr>
        <w:t xml:space="preserve">Consider the </w:t>
      </w:r>
      <w:r w:rsidR="000421CE">
        <w:rPr>
          <w:szCs w:val="28"/>
        </w:rPr>
        <w:t xml:space="preserve">following </w:t>
      </w:r>
      <w:r>
        <w:rPr>
          <w:szCs w:val="28"/>
        </w:rPr>
        <w:t>function:</w:t>
      </w:r>
    </w:p>
    <w:p w:rsidR="000421CE" w:rsidRDefault="000421CE" w:rsidP="000421CE">
      <w:pPr>
        <w:ind w:firstLine="0"/>
        <w:rPr>
          <w:szCs w:val="28"/>
        </w:rPr>
      </w:pPr>
    </w:p>
    <w:p w:rsidR="000421CE" w:rsidRDefault="00462ED7" w:rsidP="000421CE">
      <w:pPr>
        <w:ind w:firstLine="0"/>
        <w:rPr>
          <w:szCs w:val="28"/>
        </w:rPr>
      </w:pPr>
      <w:r w:rsidRPr="00860643">
        <w:rPr>
          <w:position w:val="-24"/>
        </w:rPr>
        <w:object w:dxaOrig="1219" w:dyaOrig="620">
          <v:shape id="_x0000_i1028" type="#_x0000_t75" style="width:60.65pt;height:30.65pt" o:ole="">
            <v:imagedata r:id="rId14" o:title=""/>
          </v:shape>
          <o:OLEObject Type="Embed" ProgID="Equation.DSMT4" ShapeID="_x0000_i1028" DrawAspect="Content" ObjectID="_1730019025" r:id="rId15"/>
        </w:object>
      </w:r>
      <w:r w:rsidR="00A25931">
        <w:t>.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</w:p>
    <w:p w:rsidR="00472510" w:rsidRDefault="0099313A">
      <w:pPr>
        <w:ind w:firstLine="0"/>
        <w:rPr>
          <w:bCs/>
          <w:szCs w:val="24"/>
        </w:rPr>
      </w:pPr>
      <w:r>
        <w:rPr>
          <w:bCs/>
          <w:szCs w:val="24"/>
        </w:rPr>
        <w:t>On the top sheet, we have</w:t>
      </w:r>
      <w:r w:rsidR="004B4131" w:rsidRPr="0099313A">
        <w:rPr>
          <w:bCs/>
          <w:position w:val="-14"/>
          <w:szCs w:val="24"/>
        </w:rPr>
        <w:object w:dxaOrig="1160" w:dyaOrig="400">
          <v:shape id="_x0000_i1029" type="#_x0000_t75" style="width:58pt;height:20pt" o:ole="">
            <v:imagedata r:id="rId16" o:title=""/>
          </v:shape>
          <o:OLEObject Type="Embed" ProgID="Equation.DSMT4" ShapeID="_x0000_i1029" DrawAspect="Content" ObjectID="_1730019026" r:id="rId17"/>
        </w:object>
      </w:r>
      <w:r>
        <w:rPr>
          <w:bCs/>
          <w:szCs w:val="24"/>
        </w:rPr>
        <w:t xml:space="preserve">. The branch cut is chosen to be along the negative real axis.  </w:t>
      </w:r>
    </w:p>
    <w:p w:rsidR="00D01EC0" w:rsidRDefault="00D01EC0">
      <w:pPr>
        <w:ind w:firstLine="0"/>
        <w:rPr>
          <w:bCs/>
          <w:szCs w:val="24"/>
        </w:rPr>
      </w:pPr>
    </w:p>
    <w:p w:rsidR="002F65DE" w:rsidRDefault="00D01EC0" w:rsidP="002F65DE">
      <w:pPr>
        <w:spacing w:line="320" w:lineRule="exact"/>
        <w:ind w:firstLine="0"/>
        <w:rPr>
          <w:bCs/>
          <w:szCs w:val="24"/>
        </w:rPr>
      </w:pPr>
      <w:r>
        <w:rPr>
          <w:bCs/>
          <w:szCs w:val="24"/>
        </w:rPr>
        <w:t>Evaluate the</w:t>
      </w:r>
      <w:r w:rsidR="0061377E">
        <w:rPr>
          <w:bCs/>
          <w:szCs w:val="24"/>
        </w:rPr>
        <w:t xml:space="preserve"> integral</w:t>
      </w:r>
      <w:r>
        <w:rPr>
          <w:bCs/>
          <w:szCs w:val="24"/>
        </w:rPr>
        <w:t xml:space="preserve"> </w:t>
      </w:r>
    </w:p>
    <w:p w:rsidR="0061377E" w:rsidRDefault="0061377E" w:rsidP="002F65DE">
      <w:pPr>
        <w:spacing w:line="320" w:lineRule="exact"/>
        <w:ind w:firstLine="0"/>
        <w:rPr>
          <w:bCs/>
          <w:szCs w:val="24"/>
        </w:rPr>
      </w:pPr>
    </w:p>
    <w:p w:rsidR="0061377E" w:rsidRDefault="0061377E" w:rsidP="0061377E">
      <w:pPr>
        <w:pStyle w:val="MTDisplayEquation"/>
      </w:pPr>
      <w:r w:rsidRPr="0061377E">
        <w:rPr>
          <w:position w:val="-32"/>
        </w:rPr>
        <w:object w:dxaOrig="1340" w:dyaOrig="760">
          <v:shape id="_x0000_i1030" type="#_x0000_t75" style="width:66.65pt;height:37.35pt" o:ole="">
            <v:imagedata r:id="rId18" o:title=""/>
          </v:shape>
          <o:OLEObject Type="Embed" ProgID="Equation.DSMT4" ShapeID="_x0000_i1030" DrawAspect="Content" ObjectID="_1730019027" r:id="rId19"/>
        </w:object>
      </w:r>
      <w:r>
        <w:t xml:space="preserve"> </w:t>
      </w:r>
    </w:p>
    <w:p w:rsidR="002F65DE" w:rsidRDefault="002F65DE">
      <w:pPr>
        <w:ind w:firstLine="0"/>
        <w:rPr>
          <w:bCs/>
          <w:szCs w:val="24"/>
        </w:rPr>
      </w:pPr>
    </w:p>
    <w:p w:rsidR="0061377E" w:rsidRDefault="0061377E">
      <w:pPr>
        <w:ind w:firstLine="0"/>
      </w:pPr>
      <w:r>
        <w:t xml:space="preserve">where </w:t>
      </w:r>
    </w:p>
    <w:p w:rsidR="0061377E" w:rsidRDefault="0061377E">
      <w:pPr>
        <w:ind w:firstLine="0"/>
      </w:pPr>
    </w:p>
    <w:p w:rsidR="002819F0" w:rsidRDefault="002819F0" w:rsidP="002819F0">
      <w:pPr>
        <w:pStyle w:val="MTDisplayEquation"/>
      </w:pPr>
      <w:r w:rsidRPr="002819F0">
        <w:rPr>
          <w:position w:val="-10"/>
        </w:rPr>
        <w:object w:dxaOrig="1719" w:dyaOrig="320">
          <v:shape id="_x0000_i1031" type="#_x0000_t75" style="width:86pt;height:16pt" o:ole="">
            <v:imagedata r:id="rId20" o:title=""/>
          </v:shape>
          <o:OLEObject Type="Embed" ProgID="Equation.DSMT4" ShapeID="_x0000_i1031" DrawAspect="Content" ObjectID="_1730019028" r:id="rId21"/>
        </w:object>
      </w:r>
      <w:r>
        <w:t>.</w:t>
      </w:r>
    </w:p>
    <w:p w:rsidR="00021CF9" w:rsidRDefault="00021CF9" w:rsidP="002819F0">
      <w:pPr>
        <w:pStyle w:val="MTDisplayEquation"/>
      </w:pPr>
    </w:p>
    <w:p w:rsidR="002819F0" w:rsidRPr="00730575" w:rsidRDefault="002819F0" w:rsidP="002819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819F0" w:rsidRDefault="00BB7813" w:rsidP="00BB781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Use path </w:t>
      </w:r>
      <w:r w:rsidRPr="00BB7813">
        <w:rPr>
          <w:rFonts w:ascii="Times New Roman" w:hAnsi="Times New Roman" w:cs="Times New Roman"/>
          <w:i/>
          <w:sz w:val="24"/>
          <w:szCs w:val="24"/>
        </w:rPr>
        <w:t>C</w:t>
      </w:r>
      <w:r w:rsidRPr="00BB78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shown below. </w:t>
      </w:r>
    </w:p>
    <w:p w:rsidR="00BB7813" w:rsidRDefault="00BB7813" w:rsidP="00F323E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Use path </w:t>
      </w:r>
      <w:r w:rsidRPr="00BB7813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shown below. </w:t>
      </w:r>
    </w:p>
    <w:p w:rsidR="00F323E3" w:rsidRDefault="00F323E3" w:rsidP="00F323E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Use path </w:t>
      </w:r>
      <w:r w:rsidRPr="00BB7813">
        <w:rPr>
          <w:rFonts w:ascii="Times New Roman" w:hAnsi="Times New Roman" w:cs="Times New Roman"/>
          <w:i/>
          <w:sz w:val="24"/>
          <w:szCs w:val="24"/>
        </w:rPr>
        <w:t>C</w:t>
      </w:r>
      <w:r w:rsidR="00AA79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shown below.</w:t>
      </w:r>
    </w:p>
    <w:p w:rsidR="00860643" w:rsidRDefault="00860643" w:rsidP="0086064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Use path </w:t>
      </w:r>
      <w:r w:rsidRPr="00BB7813">
        <w:rPr>
          <w:rFonts w:ascii="Times New Roman" w:hAnsi="Times New Roman" w:cs="Times New Roman"/>
          <w:i/>
          <w:sz w:val="24"/>
          <w:szCs w:val="24"/>
        </w:rPr>
        <w:t>C</w:t>
      </w:r>
      <w:r w:rsidR="00AA79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shown below.</w:t>
      </w:r>
    </w:p>
    <w:p w:rsidR="00860643" w:rsidRDefault="00860643" w:rsidP="0086064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Use path </w:t>
      </w:r>
      <w:r w:rsidRPr="00BB7813">
        <w:rPr>
          <w:rFonts w:ascii="Times New Roman" w:hAnsi="Times New Roman" w:cs="Times New Roman"/>
          <w:i/>
          <w:sz w:val="24"/>
          <w:szCs w:val="24"/>
        </w:rPr>
        <w:t>C</w:t>
      </w:r>
      <w:r w:rsidR="00AA79E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shown below.</w:t>
      </w:r>
    </w:p>
    <w:p w:rsidR="00860643" w:rsidRDefault="00860643" w:rsidP="00F323E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</w:p>
    <w:p w:rsidR="003873D9" w:rsidRPr="00730575" w:rsidRDefault="003873D9" w:rsidP="00F323E3">
      <w:pPr>
        <w:pStyle w:val="MTDisplayEquation"/>
        <w:spacing w:after="120"/>
        <w:rPr>
          <w:rFonts w:ascii="Times New Roman" w:hAnsi="Times New Roman" w:cs="Times New Roman"/>
          <w:sz w:val="24"/>
          <w:szCs w:val="24"/>
        </w:rPr>
      </w:pPr>
    </w:p>
    <w:p w:rsidR="002819F0" w:rsidRPr="00730575" w:rsidRDefault="002819F0" w:rsidP="002819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21CF9" w:rsidRPr="00860643" w:rsidRDefault="00021CF9" w:rsidP="00021CF9">
      <w:pPr>
        <w:pStyle w:val="MTDisplayEquation"/>
        <w:rPr>
          <w:sz w:val="24"/>
          <w:szCs w:val="24"/>
        </w:rPr>
      </w:pPr>
      <w:r w:rsidRPr="00860643">
        <w:rPr>
          <w:sz w:val="24"/>
          <w:szCs w:val="24"/>
        </w:rPr>
        <w:t>Put your answers in rectangular format</w:t>
      </w:r>
      <w:r w:rsidR="00860643" w:rsidRPr="00860643">
        <w:rPr>
          <w:sz w:val="24"/>
          <w:szCs w:val="24"/>
        </w:rPr>
        <w:t>, keeping at least 6 significant figures</w:t>
      </w:r>
      <w:r w:rsidRPr="00860643">
        <w:rPr>
          <w:sz w:val="24"/>
          <w:szCs w:val="24"/>
        </w:rPr>
        <w:t xml:space="preserve">. </w:t>
      </w:r>
    </w:p>
    <w:p w:rsidR="00142DEE" w:rsidRDefault="00142DEE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2819F0" w:rsidRPr="00730575" w:rsidRDefault="002819F0" w:rsidP="002819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42F19" w:rsidRPr="00730575" w:rsidRDefault="00235013">
      <w:pPr>
        <w:ind w:firstLine="0"/>
        <w:rPr>
          <w:bCs/>
          <w:szCs w:val="24"/>
        </w:rPr>
      </w:pPr>
      <w:r w:rsidRPr="00235013">
        <w:rPr>
          <w:noProof/>
          <w:szCs w:val="24"/>
        </w:rPr>
        <w:pict>
          <v:shape id="_x0000_s1471" type="#_x0000_t75" style="position:absolute;margin-left:169.25pt;margin-top:10.15pt;width:13.7pt;height:16.55pt;z-index:252370944">
            <v:imagedata r:id="rId22" o:title=""/>
          </v:shape>
          <o:OLEObject Type="Embed" ProgID="Equation.DSMT4" ShapeID="_x0000_s1471" DrawAspect="Content" ObjectID="_1730019031" r:id="rId23"/>
        </w:pict>
      </w:r>
      <w:r w:rsidRPr="00235013">
        <w:rPr>
          <w:noProof/>
          <w:szCs w:val="24"/>
        </w:rPr>
        <w:pict>
          <v:oval id="_x0000_s1476" style="position:absolute;margin-left:222.05pt;margin-top:186pt;width:5.8pt;height:5.8pt;z-index:252375040" fillcolor="black [3213]" strokecolor="black [3213]"/>
        </w:pict>
      </w:r>
      <w:r w:rsidRPr="00235013">
        <w:rPr>
          <w:noProof/>
          <w:szCs w:val="24"/>
        </w:rPr>
        <w:pict>
          <v:shape id="_x0000_s1677" type="#_x0000_t32" style="position:absolute;margin-left:224.65pt;margin-top:2in;width:0;height:42pt;z-index:252385280" o:connectortype="straight" strokeweight="1pt">
            <v:stroke endarrow="block"/>
          </v:shape>
        </w:pict>
      </w:r>
      <w:r w:rsidRPr="00235013">
        <w:rPr>
          <w:noProof/>
          <w:szCs w:val="24"/>
        </w:rPr>
        <w:pict>
          <v:oval id="_x0000_s1472" style="position:absolute;margin-left:222pt;margin-top:139.95pt;width:5.15pt;height:5.15pt;z-index:252371968" fillcolor="black [3213]" strokecolor="black [3213]"/>
        </w:pict>
      </w:r>
      <w:r w:rsidRPr="00235013">
        <w:rPr>
          <w:noProof/>
          <w:szCs w:val="24"/>
        </w:rPr>
        <w:pict>
          <v:shape id="_x0000_s1567" style="position:absolute;margin-left:138pt;margin-top:107.85pt;width:5.35pt;height:69.3pt;rotation:90;z-index:252384256" coordsize="107,1386" path="m53,l13,133,80,280,13,426,67,653,13,800r94,186l,1080r107,173l27,1386e" filled="f" strokecolor="blue" strokeweight="2.25pt">
            <v:path arrowok="t"/>
          </v:shape>
        </w:pict>
      </w:r>
      <w:r w:rsidRPr="00235013">
        <w:rPr>
          <w:noProof/>
          <w:szCs w:val="24"/>
        </w:rPr>
        <w:pict>
          <v:oval id="_x0000_s1566" style="position:absolute;margin-left:171.35pt;margin-top:139.2pt;width:5.8pt;height:5.8pt;z-index:252383232" fillcolor="blue" strokecolor="blue"/>
        </w:pict>
      </w:r>
      <w:r w:rsidRPr="00235013">
        <w:rPr>
          <w:noProof/>
          <w:szCs w:val="24"/>
        </w:rPr>
        <w:pict>
          <v:shape id="_x0000_s1470" type="#_x0000_t75" style="position:absolute;margin-left:305.1pt;margin-top:135.35pt;width:14.2pt;height:16pt;z-index:252369920">
            <v:imagedata r:id="rId24" o:title=""/>
          </v:shape>
          <o:OLEObject Type="Embed" ProgID="Equation.DSMT4" ShapeID="_x0000_s1470" DrawAspect="Content" ObjectID="_1730019032" r:id="rId25"/>
        </w:pict>
      </w:r>
      <w:r w:rsidRPr="00235013">
        <w:rPr>
          <w:noProof/>
          <w:szCs w:val="24"/>
        </w:rPr>
        <w:pict>
          <v:shape id="_x0000_s1468" type="#_x0000_t32" style="position:absolute;margin-left:110pt;margin-top:142pt;width:187.4pt;height:.05pt;z-index:252367872" o:connectortype="straight" strokeweight="1pt"/>
        </w:pict>
      </w: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235013" w:rsidP="00B42F19">
      <w:pPr>
        <w:ind w:firstLine="0"/>
        <w:rPr>
          <w:szCs w:val="24"/>
        </w:rPr>
      </w:pPr>
      <w:r>
        <w:rPr>
          <w:noProof/>
          <w:szCs w:val="24"/>
        </w:rPr>
        <w:pict>
          <v:shape id="_x0000_s1682" type="#_x0000_t32" style="position:absolute;margin-left:174.7pt;margin-top:5.2pt;width:0;height:223.35pt;z-index:252390400" o:connectortype="straight" strokeweight="1pt"/>
        </w:pict>
      </w: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235013" w:rsidP="00B42F19">
      <w:pPr>
        <w:ind w:firstLine="0"/>
        <w:rPr>
          <w:szCs w:val="24"/>
        </w:rPr>
      </w:pPr>
      <w:r>
        <w:rPr>
          <w:noProof/>
          <w:szCs w:val="24"/>
        </w:rPr>
        <w:pict>
          <v:shape id="_x0000_s1680" type="#_x0000_t75" style="position:absolute;margin-left:199.35pt;margin-top:1.25pt;width:20.7pt;height:25.35pt;z-index:252388352">
            <v:imagedata r:id="rId26" o:title=""/>
          </v:shape>
          <o:OLEObject Type="Embed" ProgID="Equation.DSMT4" ShapeID="_x0000_s1680" DrawAspect="Content" ObjectID="_1730019033" r:id="rId27"/>
        </w:pict>
      </w:r>
      <w:r>
        <w:rPr>
          <w:noProof/>
          <w:szCs w:val="24"/>
        </w:rPr>
        <w:pict>
          <v:shape id="_x0000_s1678" style="position:absolute;margin-left:134pt;margin-top:13.55pt;width:90pt;height:46.45pt;z-index:252386304" coordsize="1800,929" path="m1800,929c1443,473,1087,18,787,9,487,,243,438,,876e" filled="f" strokeweight="1pt">
            <v:stroke endarrow="block"/>
            <v:path arrowok="t"/>
          </v:shape>
        </w:pict>
      </w: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235013" w:rsidP="00B42F19">
      <w:pPr>
        <w:ind w:firstLine="0"/>
        <w:rPr>
          <w:szCs w:val="24"/>
        </w:rPr>
      </w:pPr>
      <w:r>
        <w:rPr>
          <w:noProof/>
          <w:szCs w:val="24"/>
        </w:rPr>
        <w:pict>
          <v:shape id="_x0000_s1475" type="#_x0000_t75" style="position:absolute;margin-left:221.2pt;margin-top:8.8pt;width:14.55pt;height:16.1pt;z-index:252374016">
            <v:imagedata r:id="rId28" o:title=""/>
          </v:shape>
          <o:OLEObject Type="Embed" ProgID="Equation.DSMT4" ShapeID="_x0000_s1475" DrawAspect="Content" ObjectID="_1730019034" r:id="rId29"/>
        </w:pict>
      </w: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235013" w:rsidP="00B42F19">
      <w:pPr>
        <w:ind w:firstLine="0"/>
        <w:rPr>
          <w:szCs w:val="24"/>
        </w:rPr>
      </w:pPr>
      <w:r>
        <w:rPr>
          <w:noProof/>
          <w:szCs w:val="24"/>
        </w:rPr>
        <w:pict>
          <v:shape id="_x0000_s1491" type="#_x0000_t75" style="position:absolute;margin-left:230.65pt;margin-top:10.7pt;width:19.25pt;height:25.35pt;z-index:252378112">
            <v:imagedata r:id="rId30" o:title=""/>
          </v:shape>
          <o:OLEObject Type="Embed" ProgID="Equation.DSMT4" ShapeID="_x0000_s1491" DrawAspect="Content" ObjectID="_1730019035" r:id="rId31"/>
        </w:pict>
      </w:r>
      <w:r>
        <w:rPr>
          <w:noProof/>
          <w:szCs w:val="24"/>
        </w:rPr>
        <w:pict>
          <v:shape id="_x0000_s1681" style="position:absolute;margin-left:68pt;margin-top:-30.85pt;width:5.35pt;height:69.3pt;rotation:90;z-index:252389376" coordsize="107,1386" path="m53,l13,133,80,280,13,426,67,653,13,800r94,186l,1080r107,173l27,1386e" filled="f" strokecolor="blue" strokeweight="2.25pt">
            <v:path arrowok="t"/>
          </v:shape>
        </w:pict>
      </w:r>
      <w:r>
        <w:rPr>
          <w:noProof/>
          <w:szCs w:val="24"/>
        </w:rPr>
        <w:pict>
          <v:shape id="_x0000_s1679" style="position:absolute;margin-left:134pt;margin-top:5.45pt;width:88pt;height:48.35pt;z-index:252387328" coordsize="1760,967" path="m,c240,330,480,661,773,814v293,153,640,129,987,106e" filled="f" strokeweight="1pt">
            <v:stroke dashstyle="dash" endarrow="block"/>
            <v:path arrowok="t"/>
          </v:shape>
        </w:pict>
      </w: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730575" w:rsidP="00B42F19">
      <w:pPr>
        <w:ind w:firstLine="0"/>
        <w:rPr>
          <w:szCs w:val="24"/>
        </w:rPr>
      </w:pPr>
    </w:p>
    <w:p w:rsidR="00730575" w:rsidRPr="00730575" w:rsidRDefault="00235013" w:rsidP="00B42F19">
      <w:pPr>
        <w:ind w:firstLine="0"/>
        <w:rPr>
          <w:szCs w:val="24"/>
        </w:rPr>
      </w:pPr>
      <w:r>
        <w:rPr>
          <w:noProof/>
          <w:szCs w:val="24"/>
        </w:rPr>
        <w:pict>
          <v:shape id="_x0000_s1683" type="#_x0000_t75" style="position:absolute;margin-left:230.55pt;margin-top:9.1pt;width:14.55pt;height:14.85pt;z-index:252391424">
            <v:imagedata r:id="rId32" o:title=""/>
          </v:shape>
          <o:OLEObject Type="Embed" ProgID="Equation.DSMT4" ShapeID="_x0000_s1683" DrawAspect="Content" ObjectID="_1730019036" r:id="rId33"/>
        </w:pict>
      </w:r>
    </w:p>
    <w:p w:rsidR="00730575" w:rsidRPr="00730575" w:rsidRDefault="00730575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BC6642" w:rsidRPr="00730575" w:rsidRDefault="00235013" w:rsidP="00BC6642">
      <w:pPr>
        <w:ind w:firstLine="0"/>
        <w:rPr>
          <w:bCs/>
          <w:szCs w:val="24"/>
        </w:rPr>
      </w:pPr>
      <w:r w:rsidRPr="00235013">
        <w:rPr>
          <w:noProof/>
          <w:szCs w:val="24"/>
        </w:rPr>
        <w:pict>
          <v:shape id="_x0000_s1689" type="#_x0000_t75" style="position:absolute;margin-left:169.25pt;margin-top:10.15pt;width:13.7pt;height:16.55pt;z-index:252398592">
            <v:imagedata r:id="rId22" o:title=""/>
          </v:shape>
          <o:OLEObject Type="Embed" ProgID="Equation.DSMT4" ShapeID="_x0000_s1689" DrawAspect="Content" ObjectID="_1730019037" r:id="rId34"/>
        </w:pict>
      </w:r>
      <w:r w:rsidRPr="00235013">
        <w:rPr>
          <w:noProof/>
          <w:szCs w:val="24"/>
        </w:rPr>
        <w:pict>
          <v:oval id="_x0000_s1692" style="position:absolute;margin-left:222.05pt;margin-top:186pt;width:5.8pt;height:5.8pt;z-index:252401664" fillcolor="black [3213]" strokecolor="black [3213]"/>
        </w:pict>
      </w:r>
      <w:r w:rsidRPr="00235013">
        <w:rPr>
          <w:noProof/>
          <w:szCs w:val="24"/>
        </w:rPr>
        <w:pict>
          <v:oval id="_x0000_s1690" style="position:absolute;margin-left:222pt;margin-top:139.95pt;width:5.15pt;height:5.15pt;z-index:252399616" fillcolor="black [3213]" strokecolor="black [3213]"/>
        </w:pict>
      </w:r>
      <w:r w:rsidRPr="00235013">
        <w:rPr>
          <w:noProof/>
          <w:szCs w:val="24"/>
        </w:rPr>
        <w:pict>
          <v:shape id="_x0000_s1695" style="position:absolute;margin-left:138pt;margin-top:107.85pt;width:5.35pt;height:69.3pt;rotation:90;z-index:252404736" coordsize="107,1386" path="m53,l13,133,80,280,13,426,67,653,13,800r94,186l,1080r107,173l27,1386e" filled="f" strokecolor="blue" strokeweight="2.25pt">
            <v:path arrowok="t"/>
          </v:shape>
        </w:pict>
      </w:r>
      <w:r w:rsidRPr="00235013">
        <w:rPr>
          <w:noProof/>
          <w:szCs w:val="24"/>
        </w:rPr>
        <w:pict>
          <v:oval id="_x0000_s1694" style="position:absolute;margin-left:171.35pt;margin-top:139.2pt;width:5.8pt;height:5.8pt;z-index:252403712" fillcolor="blue" strokecolor="blue"/>
        </w:pict>
      </w:r>
      <w:r w:rsidRPr="00235013">
        <w:rPr>
          <w:noProof/>
          <w:szCs w:val="24"/>
        </w:rPr>
        <w:pict>
          <v:shape id="_x0000_s1688" type="#_x0000_t75" style="position:absolute;margin-left:305.1pt;margin-top:135.35pt;width:14.2pt;height:16pt;z-index:252397568">
            <v:imagedata r:id="rId24" o:title=""/>
          </v:shape>
          <o:OLEObject Type="Embed" ProgID="Equation.DSMT4" ShapeID="_x0000_s1688" DrawAspect="Content" ObjectID="_1730019038" r:id="rId35"/>
        </w:pict>
      </w:r>
      <w:r w:rsidRPr="00235013">
        <w:rPr>
          <w:noProof/>
          <w:szCs w:val="24"/>
        </w:rPr>
        <w:pict>
          <v:shape id="_x0000_s1687" type="#_x0000_t32" style="position:absolute;margin-left:110pt;margin-top:142pt;width:187.4pt;height:.05pt;z-index:252396544" o:connectortype="straight" strokeweight="1pt"/>
        </w:pict>
      </w: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235013" w:rsidP="00BC6642">
      <w:pPr>
        <w:ind w:firstLine="0"/>
        <w:rPr>
          <w:szCs w:val="24"/>
        </w:rPr>
      </w:pPr>
      <w:r>
        <w:rPr>
          <w:noProof/>
          <w:szCs w:val="24"/>
        </w:rPr>
        <w:pict>
          <v:shape id="_x0000_s1701" type="#_x0000_t32" style="position:absolute;margin-left:174.7pt;margin-top:5.2pt;width:0;height:223.35pt;z-index:252410880" o:connectortype="straight" strokeweight="1pt"/>
        </w:pict>
      </w:r>
    </w:p>
    <w:p w:rsidR="00BC6642" w:rsidRPr="00730575" w:rsidRDefault="00235013" w:rsidP="00BC6642">
      <w:pPr>
        <w:ind w:firstLine="0"/>
        <w:rPr>
          <w:szCs w:val="24"/>
        </w:rPr>
      </w:pPr>
      <w:r>
        <w:rPr>
          <w:noProof/>
          <w:szCs w:val="24"/>
        </w:rPr>
        <w:pict>
          <v:shape id="_x0000_s1704" style="position:absolute;margin-left:82.65pt;margin-top:9.9pt;width:189.5pt;height:137.3pt;z-index:252413952" coordsize="3790,2746" path="m,1733c3,1538,7,1344,134,1106,261,868,500,488,760,306,1020,124,1338,26,1694,13,2050,,2583,102,2894,226v311,124,526,333,666,533c3700,959,3718,1135,3734,1426v16,291,56,860,-80,1080c3518,2726,3219,2736,2920,2746e" filled="f" strokeweight="1pt">
            <v:stroke dashstyle="dash" endarrow="block"/>
            <v:path arrowok="t"/>
          </v:shape>
        </w:pict>
      </w: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235013" w:rsidP="00BC6642">
      <w:pPr>
        <w:ind w:firstLine="0"/>
        <w:rPr>
          <w:szCs w:val="24"/>
        </w:rPr>
      </w:pPr>
      <w:r>
        <w:rPr>
          <w:noProof/>
          <w:szCs w:val="24"/>
        </w:rPr>
        <w:pict>
          <v:shape id="_x0000_s1691" type="#_x0000_t75" style="position:absolute;margin-left:221.2pt;margin-top:8.8pt;width:14.55pt;height:16.1pt;z-index:252400640">
            <v:imagedata r:id="rId28" o:title=""/>
          </v:shape>
          <o:OLEObject Type="Embed" ProgID="Equation.DSMT4" ShapeID="_x0000_s1691" DrawAspect="Content" ObjectID="_1730019039" r:id="rId36"/>
        </w:pict>
      </w: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235013" w:rsidP="00BC6642">
      <w:pPr>
        <w:ind w:firstLine="0"/>
        <w:rPr>
          <w:szCs w:val="24"/>
        </w:rPr>
      </w:pPr>
      <w:r>
        <w:rPr>
          <w:noProof/>
          <w:szCs w:val="24"/>
        </w:rPr>
        <w:pict>
          <v:shape id="_x0000_s1703" style="position:absolute;margin-left:81.25pt;margin-top:2.6pt;width:206.05pt;height:102.55pt;z-index:252412928" coordsize="4121,2051" path="m2882,40v211,8,422,16,613,187c3686,398,4121,783,4028,1067v-93,284,-671,748,-1093,866c2513,2051,1944,1984,1495,1773,1046,1562,484,962,242,667,,372,21,186,42,e" filled="f" strokeweight="1pt">
            <v:stroke endarrow="block"/>
            <v:path arrowok="t"/>
          </v:shape>
        </w:pict>
      </w:r>
      <w:r>
        <w:rPr>
          <w:noProof/>
          <w:szCs w:val="24"/>
        </w:rPr>
        <w:pict>
          <v:shape id="_x0000_s1700" style="position:absolute;margin-left:68pt;margin-top:-30.85pt;width:5.35pt;height:69.3pt;rotation:90;z-index:252409856" coordsize="107,1386" path="m53,l13,133,80,280,13,426,67,653,13,800r94,186l,1080r107,173l27,1386e" filled="f" strokecolor="blue" strokeweight="2.25pt">
            <v:path arrowok="t"/>
          </v:shape>
        </w:pict>
      </w: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235013" w:rsidP="00BC6642">
      <w:pPr>
        <w:ind w:firstLine="0"/>
        <w:rPr>
          <w:szCs w:val="24"/>
        </w:rPr>
      </w:pPr>
      <w:r>
        <w:rPr>
          <w:noProof/>
          <w:szCs w:val="24"/>
        </w:rPr>
        <w:pict>
          <v:shape id="_x0000_s1702" type="#_x0000_t75" style="position:absolute;margin-left:230.55pt;margin-top:9.1pt;width:14.55pt;height:14.85pt;z-index:252411904">
            <v:imagedata r:id="rId32" o:title=""/>
          </v:shape>
          <o:OLEObject Type="Embed" ProgID="Equation.DSMT4" ShapeID="_x0000_s1702" DrawAspect="Content" ObjectID="_1730019040" r:id="rId37"/>
        </w:pict>
      </w:r>
    </w:p>
    <w:p w:rsidR="00BC6642" w:rsidRPr="00730575" w:rsidRDefault="00BC6642" w:rsidP="00BC6642">
      <w:pPr>
        <w:ind w:firstLine="0"/>
        <w:rPr>
          <w:szCs w:val="24"/>
        </w:rPr>
      </w:pPr>
    </w:p>
    <w:p w:rsidR="00BC6642" w:rsidRPr="00730575" w:rsidRDefault="00235013" w:rsidP="00BC6642">
      <w:pPr>
        <w:ind w:firstLine="0"/>
        <w:rPr>
          <w:szCs w:val="24"/>
        </w:rPr>
      </w:pPr>
      <w:r>
        <w:rPr>
          <w:noProof/>
          <w:szCs w:val="24"/>
        </w:rPr>
        <w:pict>
          <v:shape id="_x0000_s1705" type="#_x0000_t75" style="position:absolute;margin-left:278pt;margin-top:3.05pt;width:20.7pt;height:25.35pt;z-index:252414976">
            <v:imagedata r:id="rId38" o:title=""/>
          </v:shape>
          <o:OLEObject Type="Embed" ProgID="Equation.DSMT4" ShapeID="_x0000_s1705" DrawAspect="Content" ObjectID="_1730019041" r:id="rId39"/>
        </w:pict>
      </w:r>
    </w:p>
    <w:p w:rsidR="00BC6642" w:rsidRDefault="00BC6642" w:rsidP="00BC664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C6642" w:rsidRDefault="00BC6642" w:rsidP="00B42F19">
      <w:pPr>
        <w:ind w:firstLine="0"/>
        <w:rPr>
          <w:szCs w:val="24"/>
        </w:rPr>
      </w:pPr>
    </w:p>
    <w:p w:rsidR="00BC6642" w:rsidRDefault="00BC6642" w:rsidP="00B42F19">
      <w:pPr>
        <w:ind w:firstLine="0"/>
        <w:rPr>
          <w:szCs w:val="24"/>
        </w:rPr>
      </w:pPr>
    </w:p>
    <w:p w:rsidR="005722C9" w:rsidRPr="00730575" w:rsidRDefault="00235013" w:rsidP="005722C9">
      <w:pPr>
        <w:ind w:firstLine="0"/>
        <w:rPr>
          <w:bCs/>
          <w:szCs w:val="24"/>
        </w:rPr>
      </w:pPr>
      <w:r w:rsidRPr="00235013">
        <w:rPr>
          <w:noProof/>
          <w:szCs w:val="24"/>
        </w:rPr>
        <w:pict>
          <v:shape id="_x0000_s1708" type="#_x0000_t75" style="position:absolute;margin-left:169.25pt;margin-top:10.15pt;width:13.7pt;height:16.55pt;z-index:252419072">
            <v:imagedata r:id="rId22" o:title=""/>
          </v:shape>
          <o:OLEObject Type="Embed" ProgID="Equation.DSMT4" ShapeID="_x0000_s1708" DrawAspect="Content" ObjectID="_1730019042" r:id="rId40"/>
        </w:pict>
      </w:r>
      <w:r w:rsidRPr="00235013">
        <w:rPr>
          <w:noProof/>
          <w:szCs w:val="24"/>
        </w:rPr>
        <w:pict>
          <v:oval id="_x0000_s1711" style="position:absolute;margin-left:222.05pt;margin-top:186pt;width:5.8pt;height:5.8pt;z-index:252422144" fillcolor="black [3213]" strokecolor="black [3213]"/>
        </w:pict>
      </w:r>
      <w:r w:rsidRPr="00235013">
        <w:rPr>
          <w:noProof/>
          <w:szCs w:val="24"/>
        </w:rPr>
        <w:pict>
          <v:oval id="_x0000_s1709" style="position:absolute;margin-left:222pt;margin-top:139.95pt;width:5.15pt;height:5.15pt;z-index:252420096" fillcolor="black [3213]" strokecolor="black [3213]"/>
        </w:pict>
      </w:r>
      <w:r w:rsidRPr="00235013">
        <w:rPr>
          <w:noProof/>
          <w:szCs w:val="24"/>
        </w:rPr>
        <w:pict>
          <v:shape id="_x0000_s1714" style="position:absolute;margin-left:138pt;margin-top:107.85pt;width:5.35pt;height:69.3pt;rotation:90;z-index:252425216" coordsize="107,1386" path="m53,l13,133,80,280,13,426,67,653,13,800r94,186l,1080r107,173l27,1386e" filled="f" strokecolor="blue" strokeweight="2.25pt">
            <v:path arrowok="t"/>
          </v:shape>
        </w:pict>
      </w:r>
      <w:r w:rsidRPr="00235013">
        <w:rPr>
          <w:noProof/>
          <w:szCs w:val="24"/>
        </w:rPr>
        <w:pict>
          <v:oval id="_x0000_s1713" style="position:absolute;margin-left:171.35pt;margin-top:139.2pt;width:5.8pt;height:5.8pt;z-index:252424192" fillcolor="blue" strokecolor="blue"/>
        </w:pict>
      </w:r>
      <w:r w:rsidRPr="00235013">
        <w:rPr>
          <w:noProof/>
          <w:szCs w:val="24"/>
        </w:rPr>
        <w:pict>
          <v:shape id="_x0000_s1707" type="#_x0000_t75" style="position:absolute;margin-left:305.1pt;margin-top:135.35pt;width:14.2pt;height:16pt;z-index:252418048">
            <v:imagedata r:id="rId24" o:title=""/>
          </v:shape>
          <o:OLEObject Type="Embed" ProgID="Equation.DSMT4" ShapeID="_x0000_s1707" DrawAspect="Content" ObjectID="_1730019043" r:id="rId41"/>
        </w:pict>
      </w:r>
      <w:r w:rsidRPr="00235013">
        <w:rPr>
          <w:noProof/>
          <w:szCs w:val="24"/>
        </w:rPr>
        <w:pict>
          <v:shape id="_x0000_s1706" type="#_x0000_t32" style="position:absolute;margin-left:110pt;margin-top:142pt;width:187.4pt;height:.05pt;z-index:252417024" o:connectortype="straight" strokeweight="1pt"/>
        </w:pi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235013" w:rsidP="005722C9">
      <w:pPr>
        <w:ind w:firstLine="0"/>
        <w:rPr>
          <w:szCs w:val="24"/>
        </w:rPr>
      </w:pPr>
      <w:r>
        <w:rPr>
          <w:noProof/>
          <w:szCs w:val="24"/>
        </w:rPr>
        <w:pict>
          <v:shape id="_x0000_s1720" type="#_x0000_t32" style="position:absolute;margin-left:174.7pt;margin-top:5.2pt;width:0;height:223.35pt;z-index:252431360" o:connectortype="straight" strokeweight="1pt"/>
        </w:pi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235013" w:rsidP="005722C9">
      <w:pPr>
        <w:ind w:firstLine="0"/>
        <w:rPr>
          <w:szCs w:val="24"/>
        </w:rPr>
      </w:pPr>
      <w:r>
        <w:rPr>
          <w:noProof/>
          <w:szCs w:val="24"/>
        </w:rPr>
        <w:pict>
          <v:shape id="_x0000_s1726" style="position:absolute;margin-left:48pt;margin-top:3.75pt;width:234.65pt;height:130.1pt;z-index:252437504" coordsize="4693,2602" path="m27,1469c13,1352,,1236,147,1056,294,876,623,558,907,389,1191,220,1464,84,1853,42,2242,,2818,14,3240,136v422,122,912,429,1147,640c4622,987,4693,1153,4653,1402v-40,249,-324,667,-506,867c3965,2469,3762,2535,3560,2602e" filled="f" strokeweight="1pt">
            <v:stroke endarrow="block"/>
            <v:path arrowok="t"/>
          </v:shape>
        </w:pi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235013" w:rsidP="005722C9">
      <w:pPr>
        <w:ind w:firstLine="0"/>
        <w:rPr>
          <w:szCs w:val="24"/>
        </w:rPr>
      </w:pPr>
      <w:r>
        <w:rPr>
          <w:noProof/>
          <w:szCs w:val="24"/>
        </w:rPr>
        <w:pict>
          <v:shape id="_x0000_s1724" type="#_x0000_t75" style="position:absolute;margin-left:192.65pt;margin-top:-.05pt;width:20.7pt;height:25.35pt;z-index:252435456">
            <v:imagedata r:id="rId42" o:title=""/>
          </v:shape>
          <o:OLEObject Type="Embed" ProgID="Equation.DSMT4" ShapeID="_x0000_s1724" DrawAspect="Content" ObjectID="_1730019044" r:id="rId43"/>
        </w:pict>
      </w:r>
      <w:r>
        <w:rPr>
          <w:noProof/>
          <w:szCs w:val="24"/>
        </w:rPr>
        <w:pict>
          <v:shape id="_x0000_s1716" style="position:absolute;margin-left:134pt;margin-top:13.55pt;width:90pt;height:46.45pt;z-index:252427264" coordsize="1800,929" path="m1800,929c1443,473,1087,18,787,9,487,,243,438,,876e" filled="f" strokeweight="1pt">
            <v:stroke endarrow="block"/>
            <v:path arrowok="t"/>
          </v:shape>
        </w:pi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235013" w:rsidP="005722C9">
      <w:pPr>
        <w:ind w:firstLine="0"/>
        <w:rPr>
          <w:szCs w:val="24"/>
        </w:rPr>
      </w:pPr>
      <w:r>
        <w:rPr>
          <w:noProof/>
          <w:szCs w:val="24"/>
        </w:rPr>
        <w:pict>
          <v:shape id="_x0000_s1710" type="#_x0000_t75" style="position:absolute;margin-left:221.2pt;margin-top:8.8pt;width:14.55pt;height:16.1pt;z-index:252421120">
            <v:imagedata r:id="rId28" o:title=""/>
          </v:shape>
          <o:OLEObject Type="Embed" ProgID="Equation.DSMT4" ShapeID="_x0000_s1710" DrawAspect="Content" ObjectID="_1730019045" r:id="rId44"/>
        </w:pi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235013" w:rsidP="005722C9">
      <w:pPr>
        <w:ind w:firstLine="0"/>
        <w:rPr>
          <w:szCs w:val="24"/>
        </w:rPr>
      </w:pPr>
      <w:r>
        <w:rPr>
          <w:noProof/>
          <w:szCs w:val="24"/>
        </w:rPr>
        <w:pict>
          <v:shape id="_x0000_s1725" style="position:absolute;margin-left:48.65pt;margin-top:3.75pt;width:85.35pt;height:49pt;z-index:252436480" coordsize="1707,980" path="m1707,106v-70,148,-140,296,-280,440c1287,690,1062,966,867,973,672,980,399,748,254,586,109,424,54,212,,e" filled="f" strokeweight="1pt">
            <v:stroke dashstyle="dash" endarrow="block"/>
            <v:path arrowok="t"/>
          </v:shape>
        </w:pict>
      </w:r>
      <w:r>
        <w:rPr>
          <w:noProof/>
          <w:szCs w:val="24"/>
        </w:rPr>
        <w:pict>
          <v:shape id="_x0000_s1719" style="position:absolute;margin-left:68pt;margin-top:-30.85pt;width:5.35pt;height:69.3pt;rotation:90;z-index:252430336" coordsize="107,1386" path="m53,l13,133,80,280,13,426,67,653,13,800r94,186l,1080r107,173l27,1386e" filled="f" strokecolor="blue" strokeweight="2.25pt">
            <v:path arrowok="t"/>
          </v:shape>
        </w:pi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Pr="00730575" w:rsidRDefault="00235013" w:rsidP="005722C9">
      <w:pPr>
        <w:ind w:firstLine="0"/>
        <w:rPr>
          <w:szCs w:val="24"/>
        </w:rPr>
      </w:pPr>
      <w:r>
        <w:rPr>
          <w:noProof/>
          <w:szCs w:val="24"/>
        </w:rPr>
        <w:pict>
          <v:shape id="_x0000_s1721" type="#_x0000_t75" style="position:absolute;margin-left:230.55pt;margin-top:9.1pt;width:14.55pt;height:14.85pt;z-index:252432384">
            <v:imagedata r:id="rId32" o:title=""/>
          </v:shape>
          <o:OLEObject Type="Embed" ProgID="Equation.DSMT4" ShapeID="_x0000_s1721" DrawAspect="Content" ObjectID="_1730019046" r:id="rId45"/>
        </w:pict>
      </w:r>
    </w:p>
    <w:p w:rsidR="005722C9" w:rsidRPr="00730575" w:rsidRDefault="005722C9" w:rsidP="005722C9">
      <w:pPr>
        <w:ind w:firstLine="0"/>
        <w:rPr>
          <w:szCs w:val="24"/>
        </w:rPr>
      </w:pPr>
    </w:p>
    <w:p w:rsidR="005722C9" w:rsidRDefault="005722C9" w:rsidP="005722C9">
      <w:pPr>
        <w:ind w:firstLine="0"/>
        <w:rPr>
          <w:szCs w:val="24"/>
        </w:rPr>
      </w:pPr>
    </w:p>
    <w:p w:rsidR="00860643" w:rsidRDefault="00860643" w:rsidP="005722C9">
      <w:pPr>
        <w:ind w:firstLine="0"/>
        <w:rPr>
          <w:szCs w:val="24"/>
        </w:rPr>
      </w:pPr>
    </w:p>
    <w:p w:rsidR="00860643" w:rsidRDefault="00860643" w:rsidP="005722C9">
      <w:pPr>
        <w:ind w:firstLine="0"/>
        <w:rPr>
          <w:szCs w:val="24"/>
        </w:rPr>
      </w:pPr>
    </w:p>
    <w:p w:rsidR="00860643" w:rsidRDefault="00860643" w:rsidP="005722C9">
      <w:pPr>
        <w:ind w:firstLine="0"/>
        <w:rPr>
          <w:szCs w:val="24"/>
        </w:rPr>
      </w:pPr>
    </w:p>
    <w:p w:rsidR="00860643" w:rsidRDefault="00860643" w:rsidP="005722C9">
      <w:pPr>
        <w:ind w:firstLine="0"/>
        <w:rPr>
          <w:szCs w:val="24"/>
        </w:rPr>
      </w:pPr>
    </w:p>
    <w:p w:rsidR="00860643" w:rsidRDefault="00860643" w:rsidP="005722C9">
      <w:pPr>
        <w:ind w:firstLine="0"/>
        <w:rPr>
          <w:szCs w:val="24"/>
        </w:rPr>
      </w:pPr>
    </w:p>
    <w:p w:rsidR="00860643" w:rsidRPr="00730575" w:rsidRDefault="00235013" w:rsidP="00860643">
      <w:pPr>
        <w:ind w:firstLine="0"/>
        <w:rPr>
          <w:bCs/>
          <w:szCs w:val="24"/>
        </w:rPr>
      </w:pPr>
      <w:r w:rsidRPr="00235013">
        <w:rPr>
          <w:noProof/>
          <w:szCs w:val="24"/>
        </w:rPr>
        <w:pict>
          <v:shape id="_x0000_s1729" type="#_x0000_t75" style="position:absolute;margin-left:169.25pt;margin-top:10.15pt;width:13.7pt;height:16.55pt;z-index:252441600">
            <v:imagedata r:id="rId22" o:title=""/>
          </v:shape>
          <o:OLEObject Type="Embed" ProgID="Equation.DSMT4" ShapeID="_x0000_s1729" DrawAspect="Content" ObjectID="_1730019047" r:id="rId46"/>
        </w:pict>
      </w:r>
      <w:r w:rsidRPr="00235013">
        <w:rPr>
          <w:noProof/>
          <w:szCs w:val="24"/>
        </w:rPr>
        <w:pict>
          <v:oval id="_x0000_s1732" style="position:absolute;margin-left:222.05pt;margin-top:186pt;width:5.8pt;height:5.8pt;z-index:252444672" fillcolor="black [3213]" strokecolor="black [3213]"/>
        </w:pict>
      </w:r>
      <w:r w:rsidRPr="00235013">
        <w:rPr>
          <w:noProof/>
          <w:szCs w:val="24"/>
        </w:rPr>
        <w:pict>
          <v:oval id="_x0000_s1730" style="position:absolute;margin-left:222pt;margin-top:139.95pt;width:5.15pt;height:5.15pt;z-index:252442624" fillcolor="black [3213]" strokecolor="black [3213]"/>
        </w:pict>
      </w:r>
      <w:r w:rsidRPr="00235013">
        <w:rPr>
          <w:noProof/>
          <w:szCs w:val="24"/>
        </w:rPr>
        <w:pict>
          <v:shape id="_x0000_s1735" style="position:absolute;margin-left:138pt;margin-top:107.85pt;width:5.35pt;height:69.3pt;rotation:90;z-index:252447744" coordsize="107,1386" path="m53,l13,133,80,280,13,426,67,653,13,800r94,186l,1080r107,173l27,1386e" filled="f" strokecolor="blue" strokeweight="2.25pt">
            <v:path arrowok="t"/>
          </v:shape>
        </w:pict>
      </w:r>
      <w:r w:rsidRPr="00235013">
        <w:rPr>
          <w:noProof/>
          <w:szCs w:val="24"/>
        </w:rPr>
        <w:pict>
          <v:oval id="_x0000_s1734" style="position:absolute;margin-left:171.35pt;margin-top:139.2pt;width:5.8pt;height:5.8pt;z-index:252446720" fillcolor="blue" strokecolor="blue"/>
        </w:pict>
      </w:r>
      <w:r w:rsidRPr="00235013">
        <w:rPr>
          <w:noProof/>
          <w:szCs w:val="24"/>
        </w:rPr>
        <w:pict>
          <v:shape id="_x0000_s1728" type="#_x0000_t75" style="position:absolute;margin-left:305.1pt;margin-top:135.35pt;width:14.2pt;height:16pt;z-index:252440576">
            <v:imagedata r:id="rId24" o:title=""/>
          </v:shape>
          <o:OLEObject Type="Embed" ProgID="Equation.DSMT4" ShapeID="_x0000_s1728" DrawAspect="Content" ObjectID="_1730019048" r:id="rId47"/>
        </w:pict>
      </w:r>
      <w:r w:rsidRPr="00235013">
        <w:rPr>
          <w:noProof/>
          <w:szCs w:val="24"/>
        </w:rPr>
        <w:pict>
          <v:shape id="_x0000_s1727" type="#_x0000_t32" style="position:absolute;margin-left:110pt;margin-top:142pt;width:187.4pt;height:.05pt;z-index:252439552" o:connectortype="straight" strokeweight="1pt"/>
        </w:pict>
      </w: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235013" w:rsidP="00860643">
      <w:pPr>
        <w:ind w:firstLine="0"/>
        <w:rPr>
          <w:szCs w:val="24"/>
        </w:rPr>
      </w:pPr>
      <w:r>
        <w:rPr>
          <w:noProof/>
          <w:szCs w:val="24"/>
        </w:rPr>
        <w:pict>
          <v:shape id="_x0000_s1800" type="#_x0000_t75" style="position:absolute;margin-left:217.2pt;margin-top:8.7pt;width:269.2pt;height:34.6pt;z-index:252483584">
            <v:imagedata r:id="rId48" o:title=""/>
          </v:shape>
          <o:OLEObject Type="Embed" ProgID="Equation.DSMT4" ShapeID="_x0000_s1800" DrawAspect="Content" ObjectID="_1730019049" r:id="rId49"/>
        </w:pict>
      </w:r>
      <w:r>
        <w:rPr>
          <w:noProof/>
          <w:szCs w:val="24"/>
        </w:rPr>
        <w:pict>
          <v:shape id="_x0000_s1741" type="#_x0000_t32" style="position:absolute;margin-left:174.7pt;margin-top:5.2pt;width:0;height:223.35pt;z-index:252453888" o:connectortype="straight" strokeweight="1pt"/>
        </w:pict>
      </w: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235013" w:rsidP="00860643">
      <w:pPr>
        <w:ind w:firstLine="0"/>
        <w:rPr>
          <w:szCs w:val="24"/>
        </w:rPr>
      </w:pPr>
      <w:r>
        <w:rPr>
          <w:noProof/>
          <w:szCs w:val="24"/>
        </w:rPr>
        <w:pict>
          <v:shape id="_x0000_s1737" style="position:absolute;margin-left:136.65pt;margin-top:7.55pt;width:86.7pt;height:49.8pt;z-index:252449792" coordsize="1800,929" path="m1800,929c1443,473,1087,18,787,9,487,,243,438,,876e" filled="f" strokeweight="1pt">
            <v:stroke endarrow="block"/>
            <v:path arrowok="t"/>
          </v:shape>
        </w:pict>
      </w:r>
      <w:r>
        <w:rPr>
          <w:noProof/>
          <w:szCs w:val="24"/>
        </w:rPr>
        <w:pict>
          <v:shape id="_x0000_s1739" type="#_x0000_t75" style="position:absolute;margin-left:199.35pt;margin-top:1.25pt;width:20.7pt;height:25.35pt;z-index:252451840">
            <v:imagedata r:id="rId50" o:title=""/>
          </v:shape>
          <o:OLEObject Type="Embed" ProgID="Equation.DSMT4" ShapeID="_x0000_s1739" DrawAspect="Content" ObjectID="_1730019050" r:id="rId51"/>
        </w:pict>
      </w: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235013" w:rsidP="00860643">
      <w:pPr>
        <w:ind w:firstLine="0"/>
        <w:rPr>
          <w:szCs w:val="24"/>
        </w:rPr>
      </w:pPr>
      <w:r>
        <w:rPr>
          <w:noProof/>
          <w:szCs w:val="24"/>
        </w:rPr>
        <w:pict>
          <v:shape id="_x0000_s1747" type="#_x0000_t75" style="position:absolute;margin-left:92.7pt;margin-top:10.45pt;width:38.2pt;height:14.9pt;z-index:252456960">
            <v:imagedata r:id="rId52" o:title=""/>
          </v:shape>
          <o:OLEObject Type="Embed" ProgID="Equation.DSMT4" ShapeID="_x0000_s1747" DrawAspect="Content" ObjectID="_1730019051" r:id="rId53"/>
        </w:pict>
      </w:r>
      <w:r>
        <w:rPr>
          <w:noProof/>
          <w:szCs w:val="24"/>
        </w:rPr>
        <w:pict>
          <v:shape id="_x0000_s1731" type="#_x0000_t75" style="position:absolute;margin-left:221.2pt;margin-top:8.8pt;width:14.55pt;height:16.1pt;z-index:252443648">
            <v:imagedata r:id="rId28" o:title=""/>
          </v:shape>
          <o:OLEObject Type="Embed" ProgID="Equation.DSMT4" ShapeID="_x0000_s1731" DrawAspect="Content" ObjectID="_1730019052" r:id="rId54"/>
        </w:pict>
      </w:r>
    </w:p>
    <w:p w:rsidR="00860643" w:rsidRPr="00730575" w:rsidRDefault="00235013" w:rsidP="00860643">
      <w:pPr>
        <w:ind w:firstLine="0"/>
        <w:rPr>
          <w:szCs w:val="24"/>
        </w:rPr>
      </w:pPr>
      <w:r>
        <w:rPr>
          <w:noProof/>
          <w:szCs w:val="24"/>
        </w:rPr>
        <w:pict>
          <v:oval id="_x0000_s1746" style="position:absolute;margin-left:132.05pt;margin-top:10.6pt;width:5.8pt;height:5.8pt;z-index:252455936" fillcolor="black [3213]" strokecolor="black [3213]"/>
        </w:pict>
      </w:r>
    </w:p>
    <w:p w:rsidR="00860643" w:rsidRPr="00730575" w:rsidRDefault="00235013" w:rsidP="00860643">
      <w:pPr>
        <w:ind w:firstLine="0"/>
        <w:rPr>
          <w:szCs w:val="24"/>
        </w:rPr>
      </w:pPr>
      <w:r>
        <w:rPr>
          <w:noProof/>
          <w:szCs w:val="24"/>
        </w:rPr>
        <w:pict>
          <v:oval id="_x0000_s1748" style="position:absolute;margin-left:132.35pt;margin-top:4.25pt;width:5.8pt;height:5.8pt;z-index:252457984" fillcolor="black [3213]" strokecolor="black [3213]"/>
        </w:pict>
      </w:r>
      <w:r>
        <w:rPr>
          <w:noProof/>
          <w:szCs w:val="24"/>
        </w:rPr>
        <w:pict>
          <v:shape id="_x0000_s1749" type="#_x0000_t75" style="position:absolute;margin-left:92.75pt;margin-top:10.15pt;width:38.2pt;height:14.9pt;z-index:252459008">
            <v:imagedata r:id="rId52" o:title=""/>
          </v:shape>
          <o:OLEObject Type="Embed" ProgID="Equation.DSMT4" ShapeID="_x0000_s1749" DrawAspect="Content" ObjectID="_1730019053" r:id="rId55"/>
        </w:pict>
      </w:r>
      <w:r>
        <w:rPr>
          <w:noProof/>
          <w:szCs w:val="24"/>
        </w:rPr>
        <w:pict>
          <v:shape id="_x0000_s1740" style="position:absolute;margin-left:68pt;margin-top:-30.85pt;width:5.35pt;height:69.3pt;rotation:90;z-index:252452864" coordsize="107,1386" path="m53,l13,133,80,280,13,426,67,653,13,800r94,186l,1080r107,173l27,1386e" filled="f" strokecolor="blue" strokeweight="2.25pt">
            <v:path arrowok="t"/>
          </v:shape>
        </w:pict>
      </w:r>
      <w:r>
        <w:rPr>
          <w:noProof/>
          <w:szCs w:val="24"/>
        </w:rPr>
        <w:pict>
          <v:shape id="_x0000_s1738" style="position:absolute;margin-left:134pt;margin-top:5.45pt;width:88pt;height:48.35pt;z-index:252450816" coordsize="1760,967" path="m,c240,330,480,661,773,814v293,153,640,129,987,106e" filled="f" strokeweight="1pt">
            <v:stroke endarrow="block"/>
            <v:path arrowok="t"/>
          </v:shape>
        </w:pict>
      </w: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235013" w:rsidP="00860643">
      <w:pPr>
        <w:ind w:firstLine="0"/>
        <w:rPr>
          <w:szCs w:val="24"/>
        </w:rPr>
      </w:pPr>
      <w:r>
        <w:rPr>
          <w:noProof/>
          <w:szCs w:val="24"/>
        </w:rPr>
        <w:pict>
          <v:shape id="_x0000_s1742" type="#_x0000_t75" style="position:absolute;margin-left:230.55pt;margin-top:9.1pt;width:14.55pt;height:14.85pt;z-index:252454912">
            <v:imagedata r:id="rId32" o:title=""/>
          </v:shape>
          <o:OLEObject Type="Embed" ProgID="Equation.DSMT4" ShapeID="_x0000_s1742" DrawAspect="Content" ObjectID="_1730019054" r:id="rId56"/>
        </w:pict>
      </w: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Pr="00730575" w:rsidRDefault="00860643" w:rsidP="00860643">
      <w:pPr>
        <w:ind w:firstLine="0"/>
        <w:rPr>
          <w:szCs w:val="24"/>
        </w:rPr>
      </w:pPr>
    </w:p>
    <w:p w:rsidR="00860643" w:rsidRDefault="00860643" w:rsidP="0086064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B7CB1" w:rsidRDefault="009B7CB1" w:rsidP="009B7CB1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9B7CB1" w:rsidRDefault="009B7CB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B42F19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Default="00690FFD" w:rsidP="00F055DD">
      <w:pPr>
        <w:pStyle w:val="MTDisplayEquation"/>
      </w:pPr>
    </w:p>
    <w:p w:rsidR="00052721" w:rsidRDefault="00052721">
      <w:pPr>
        <w:ind w:firstLine="0"/>
        <w:rPr>
          <w:szCs w:val="28"/>
        </w:rPr>
      </w:pPr>
      <w:r>
        <w:rPr>
          <w:szCs w:val="28"/>
        </w:rPr>
        <w:t>Consider the mapping</w:t>
      </w:r>
    </w:p>
    <w:p w:rsidR="00052721" w:rsidRDefault="00052721">
      <w:pPr>
        <w:ind w:firstLine="0"/>
        <w:rPr>
          <w:szCs w:val="28"/>
        </w:rPr>
      </w:pPr>
    </w:p>
    <w:p w:rsidR="00052721" w:rsidRDefault="000A6224" w:rsidP="00052721">
      <w:pPr>
        <w:pStyle w:val="MTDisplayEquation"/>
      </w:pPr>
      <w:r w:rsidRPr="00052721">
        <w:rPr>
          <w:position w:val="-6"/>
        </w:rPr>
        <w:object w:dxaOrig="639" w:dyaOrig="320">
          <v:shape id="_x0000_i1032" type="#_x0000_t75" style="width:53.35pt;height:26.65pt" o:ole="">
            <v:imagedata r:id="rId57" o:title=""/>
          </v:shape>
          <o:OLEObject Type="Embed" ProgID="Equation.DSMT4" ShapeID="_x0000_i1032" DrawAspect="Content" ObjectID="_1730019029" r:id="rId58"/>
        </w:object>
      </w:r>
      <w:r w:rsidR="00052721">
        <w:t>.</w:t>
      </w:r>
    </w:p>
    <w:p w:rsidR="00052721" w:rsidRDefault="00052721" w:rsidP="00052721">
      <w:pPr>
        <w:pStyle w:val="MTDisplayEquation"/>
      </w:pPr>
    </w:p>
    <w:p w:rsidR="00052721" w:rsidRDefault="00052721" w:rsidP="0005272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function will map between two regions as shown below. </w:t>
      </w:r>
    </w:p>
    <w:p w:rsidR="008A205C" w:rsidRDefault="008A205C" w:rsidP="0005272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A205C" w:rsidRDefault="008A205C" w:rsidP="0005272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46003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58582</wp:posOffset>
            </wp:positionV>
            <wp:extent cx="6542616" cy="2040467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616" cy="204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0CC" w:rsidRDefault="00235013">
      <w:pPr>
        <w:ind w:firstLine="0"/>
        <w:rPr>
          <w:szCs w:val="28"/>
        </w:rPr>
      </w:pPr>
      <w:r w:rsidRPr="00235013">
        <w:rPr>
          <w:noProof/>
        </w:rPr>
        <w:pict>
          <v:group id="_x0000_s1768" style="position:absolute;margin-left:116.7pt;margin-top:2.55pt;width:363.35pt;height:134.6pt;z-index:252467200" coordorigin="3826,4668" coordsize="7267,2692">
            <v:shape id="_x0000_s1763" type="#_x0000_t75" style="position:absolute;left:8347;top:6468;width:347;height:382" filled="t" fillcolor="white [3212]">
              <v:imagedata r:id="rId60" o:title=""/>
            </v:shape>
            <v:shape id="_x0000_s1764" type="#_x0000_t75" style="position:absolute;left:6827;top:4721;width:382;height:451" filled="t" fillcolor="white [3212]">
              <v:imagedata r:id="rId61" o:title=""/>
            </v:shape>
            <v:shape id="_x0000_s1765" type="#_x0000_t75" style="position:absolute;left:4800;top:6454;width:347;height:382" filled="t" fillcolor="white [3212]">
              <v:imagedata r:id="rId62" o:title=""/>
            </v:shape>
            <v:shape id="_x0000_s1766" type="#_x0000_t75" style="position:absolute;left:3826;top:4668;width:312;height:382" filled="t" fillcolor="white [3212]">
              <v:imagedata r:id="rId63" o:title=""/>
            </v:shape>
            <v:rect id="_x0000_s1767" style="position:absolute;left:8880;top:5813;width:2213;height:1547" fillcolor="white [3212]" stroked="f"/>
          </v:group>
          <o:OLEObject Type="Embed" ProgID="Equation.DSMT4" ShapeID="_x0000_s1763" DrawAspect="Content" ObjectID="_1730019055" r:id="rId64"/>
          <o:OLEObject Type="Embed" ProgID="Equation.DSMT4" ShapeID="_x0000_s1764" DrawAspect="Content" ObjectID="_1730019056" r:id="rId65"/>
          <o:OLEObject Type="Embed" ProgID="Equation.DSMT4" ShapeID="_x0000_s1765" DrawAspect="Content" ObjectID="_1730019057" r:id="rId66"/>
          <o:OLEObject Type="Embed" ProgID="Equation.DSMT4" ShapeID="_x0000_s1766" DrawAspect="Content" ObjectID="_1730019058" r:id="rId67"/>
        </w:pict>
      </w: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  <w:r>
        <w:rPr>
          <w:szCs w:val="28"/>
        </w:rPr>
        <w:t xml:space="preserve">Use this mapping to solve for the potential </w:t>
      </w:r>
      <w:r w:rsidR="00F6483B" w:rsidRPr="00F6483B">
        <w:rPr>
          <w:position w:val="-14"/>
          <w:szCs w:val="28"/>
        </w:rPr>
        <w:object w:dxaOrig="780" w:dyaOrig="400">
          <v:shape id="_x0000_i1033" type="#_x0000_t75" style="width:39.35pt;height:20pt" o:ole="">
            <v:imagedata r:id="rId68" o:title=""/>
          </v:shape>
          <o:OLEObject Type="Embed" ProgID="Equation.DSMT4" ShapeID="_x0000_i1033" DrawAspect="Content" ObjectID="_1730019030" r:id="rId69"/>
        </w:object>
      </w:r>
      <w:r w:rsidR="00F6483B">
        <w:rPr>
          <w:szCs w:val="28"/>
        </w:rPr>
        <w:t xml:space="preserve"> </w:t>
      </w:r>
      <w:r>
        <w:rPr>
          <w:szCs w:val="28"/>
        </w:rPr>
        <w:t>inside of the following geometry</w:t>
      </w:r>
      <w:r w:rsidR="00F6483B">
        <w:rPr>
          <w:szCs w:val="28"/>
        </w:rPr>
        <w:t>.</w:t>
      </w:r>
      <w:r>
        <w:rPr>
          <w:szCs w:val="28"/>
        </w:rPr>
        <w:t xml:space="preserve"> </w:t>
      </w:r>
    </w:p>
    <w:p w:rsidR="003830CC" w:rsidRDefault="003830CC">
      <w:pPr>
        <w:ind w:firstLine="0"/>
        <w:rPr>
          <w:szCs w:val="28"/>
        </w:rPr>
      </w:pPr>
    </w:p>
    <w:p w:rsidR="003830CC" w:rsidRDefault="003830CC">
      <w:pPr>
        <w:ind w:firstLine="0"/>
        <w:rPr>
          <w:szCs w:val="28"/>
        </w:rPr>
      </w:pPr>
    </w:p>
    <w:p w:rsidR="003830CC" w:rsidRDefault="00235013">
      <w:pPr>
        <w:ind w:firstLine="0"/>
        <w:rPr>
          <w:szCs w:val="28"/>
        </w:rPr>
      </w:pPr>
      <w:r>
        <w:rPr>
          <w:noProof/>
          <w:szCs w:val="28"/>
        </w:rPr>
        <w:pict>
          <v:shape id="_x0000_s1778" type="#_x0000_t75" style="position:absolute;margin-left:214pt;margin-top:2.65pt;width:17.6pt;height:21.5pt;z-index:252472320">
            <v:imagedata r:id="rId70" o:title=""/>
          </v:shape>
          <o:OLEObject Type="Embed" ProgID="Equation.DSMT4" ShapeID="_x0000_s1778" DrawAspect="Content" ObjectID="_1730019059" r:id="rId71"/>
        </w:pict>
      </w:r>
    </w:p>
    <w:p w:rsidR="003830CC" w:rsidRDefault="003830CC">
      <w:pPr>
        <w:ind w:firstLine="0"/>
        <w:rPr>
          <w:szCs w:val="28"/>
        </w:rPr>
      </w:pPr>
    </w:p>
    <w:p w:rsidR="003830CC" w:rsidRDefault="00235013">
      <w:pPr>
        <w:ind w:firstLine="0"/>
        <w:rPr>
          <w:szCs w:val="28"/>
        </w:rPr>
      </w:pPr>
      <w:r>
        <w:rPr>
          <w:noProof/>
          <w:szCs w:val="28"/>
        </w:rPr>
        <w:pict>
          <v:shape id="_x0000_s1782" type="#_x0000_t75" style="position:absolute;margin-left:265.45pt;margin-top:9.3pt;width:35.1pt;height:16.8pt;z-index:252476416">
            <v:imagedata r:id="rId72" o:title=""/>
          </v:shape>
          <o:OLEObject Type="Embed" ProgID="Equation.DSMT4" ShapeID="_x0000_s1782" DrawAspect="Content" ObjectID="_1730019060" r:id="rId73"/>
        </w:pict>
      </w:r>
      <w:r>
        <w:rPr>
          <w:noProof/>
          <w:szCs w:val="28"/>
        </w:rPr>
        <w:pict>
          <v:shape id="_x0000_s1770" type="#_x0000_t32" style="position:absolute;margin-left:222.65pt;margin-top:1.4pt;width:0;height:162pt;z-index:252469248" o:connectortype="straight" strokeweight="1pt"/>
        </w:pict>
      </w:r>
    </w:p>
    <w:p w:rsidR="003830CC" w:rsidRDefault="00235013">
      <w:pPr>
        <w:ind w:firstLine="0"/>
        <w:rPr>
          <w:szCs w:val="28"/>
        </w:rPr>
      </w:pPr>
      <w:r>
        <w:rPr>
          <w:noProof/>
          <w:szCs w:val="28"/>
        </w:rPr>
        <w:pict>
          <v:shape id="_x0000_s1784" type="#_x0000_t32" style="position:absolute;margin-left:222.65pt;margin-top:6.3pt;width:18pt;height:67.3pt;flip:y;z-index:252478464" o:connectortype="straight">
            <v:stroke endarrow="block"/>
          </v:shape>
        </w:pict>
      </w:r>
      <w:r w:rsidRPr="00235013">
        <w:rPr>
          <w:noProof/>
          <w:color w:val="CC00CC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779" type="#_x0000_t95" style="position:absolute;margin-left:158.75pt;margin-top:.25pt;width:126.65pt;height:148pt;z-index:252473344" adj="-11668069,10800" strokecolor="#c0c" strokeweight="2.25pt"/>
        </w:pict>
      </w:r>
    </w:p>
    <w:p w:rsidR="003830CC" w:rsidRDefault="00235013">
      <w:pPr>
        <w:ind w:firstLine="0"/>
        <w:rPr>
          <w:szCs w:val="28"/>
        </w:rPr>
      </w:pPr>
      <w:r>
        <w:rPr>
          <w:noProof/>
          <w:szCs w:val="28"/>
        </w:rPr>
        <w:pict>
          <v:shape id="_x0000_s1785" type="#_x0000_t75" style="position:absolute;margin-left:238.65pt;margin-top:2.1pt;width:12.8pt;height:21.5pt;z-index:252479488">
            <v:imagedata r:id="rId74" o:title=""/>
          </v:shape>
          <o:OLEObject Type="Embed" ProgID="Equation.DSMT4" ShapeID="_x0000_s1785" DrawAspect="Content" ObjectID="_1730019061" r:id="rId75"/>
        </w:pict>
      </w:r>
    </w:p>
    <w:p w:rsidR="008A205C" w:rsidRDefault="00235013">
      <w:pPr>
        <w:ind w:firstLine="0"/>
        <w:rPr>
          <w:szCs w:val="28"/>
        </w:rPr>
      </w:pPr>
      <w:r>
        <w:rPr>
          <w:noProof/>
          <w:szCs w:val="28"/>
        </w:rPr>
        <w:pict>
          <v:oval id="_x0000_s1788" style="position:absolute;margin-left:218.75pt;margin-top:40.7pt;width:7.15pt;height:7.15pt;z-index:252482560"/>
        </w:pict>
      </w:r>
      <w:r>
        <w:rPr>
          <w:noProof/>
          <w:szCs w:val="28"/>
        </w:rPr>
        <w:pict>
          <v:shape id="_x0000_s1787" type="#_x0000_t75" style="position:absolute;margin-left:180.65pt;margin-top:25.55pt;width:18.95pt;height:15.1pt;z-index:252481536">
            <v:imagedata r:id="rId76" o:title=""/>
          </v:shape>
          <o:OLEObject Type="Embed" ProgID="Equation.DSMT4" ShapeID="_x0000_s1787" DrawAspect="Content" ObjectID="_1730019062" r:id="rId77"/>
        </w:pict>
      </w:r>
      <w:r>
        <w:rPr>
          <w:noProof/>
          <w:szCs w:val="28"/>
        </w:rPr>
        <w:pict>
          <v:shape id="_x0000_s1786" type="#_x0000_t75" style="position:absolute;margin-left:244pt;margin-top:24.9pt;width:17.9pt;height:15.1pt;z-index:252480512">
            <v:imagedata r:id="rId78" o:title=""/>
          </v:shape>
          <o:OLEObject Type="Embed" ProgID="Equation.DSMT4" ShapeID="_x0000_s1786" DrawAspect="Content" ObjectID="_1730019063" r:id="rId79"/>
        </w:pict>
      </w:r>
      <w:r>
        <w:rPr>
          <w:noProof/>
          <w:szCs w:val="28"/>
        </w:rPr>
        <w:pict>
          <v:shape id="_x0000_s1783" type="#_x0000_t75" style="position:absolute;margin-left:230.8pt;margin-top:53.2pt;width:32.75pt;height:16.8pt;z-index:252477440">
            <v:imagedata r:id="rId80" o:title=""/>
          </v:shape>
          <o:OLEObject Type="Embed" ProgID="Equation.DSMT4" ShapeID="_x0000_s1783" DrawAspect="Content" ObjectID="_1730019064" r:id="rId81"/>
        </w:pict>
      </w:r>
      <w:r>
        <w:rPr>
          <w:noProof/>
          <w:szCs w:val="28"/>
        </w:rPr>
        <w:pict>
          <v:shape id="_x0000_s1781" type="#_x0000_t32" style="position:absolute;margin-left:159.35pt;margin-top:44.65pt;width:126.65pt;height:0;z-index:252475392" o:connectortype="straight" strokecolor="black [3213]" strokeweight="2.25pt"/>
        </w:pict>
      </w:r>
      <w:r>
        <w:rPr>
          <w:noProof/>
          <w:szCs w:val="28"/>
        </w:rPr>
        <w:pict>
          <v:shape id="_x0000_s1769" type="#_x0000_t32" style="position:absolute;margin-left:76pt;margin-top:44.95pt;width:311.35pt;height:0;z-index:252468224" o:connectortype="straight" strokeweight="1pt"/>
        </w:pict>
      </w:r>
      <w:r>
        <w:rPr>
          <w:noProof/>
          <w:szCs w:val="28"/>
        </w:rPr>
        <w:pict>
          <v:shape id="_x0000_s1777" type="#_x0000_t75" style="position:absolute;margin-left:396pt;margin-top:37.65pt;width:16pt;height:18.2pt;z-index:252471296">
            <v:imagedata r:id="rId82" o:title=""/>
          </v:shape>
          <o:OLEObject Type="Embed" ProgID="Equation.DSMT4" ShapeID="_x0000_s1777" DrawAspect="Content" ObjectID="_1730019065" r:id="rId83"/>
        </w:pict>
      </w:r>
      <w:r w:rsidR="008A205C">
        <w:rPr>
          <w:szCs w:val="28"/>
        </w:rPr>
        <w:br w:type="page"/>
      </w:r>
      <w:r w:rsidR="00E96745">
        <w:rPr>
          <w:szCs w:val="28"/>
        </w:rPr>
        <w:lastRenderedPageBreak/>
        <w:t xml:space="preserve"> </w:t>
      </w:r>
    </w:p>
    <w:p w:rsidR="00821674" w:rsidRDefault="00F56225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t>Room for Work</w:t>
      </w:r>
    </w:p>
    <w:p w:rsidR="00821674" w:rsidRDefault="00821674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383A31" w:rsidRPr="000E2E7A" w:rsidRDefault="00383A31" w:rsidP="000E2E7A">
      <w:pPr>
        <w:pStyle w:val="MTDisplayEquation"/>
      </w:pPr>
    </w:p>
    <w:sectPr w:rsidR="00383A31" w:rsidRPr="000E2E7A" w:rsidSect="001F1460">
      <w:footerReference w:type="even" r:id="rId84"/>
      <w:footerReference w:type="default" r:id="rId8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A5" w:rsidRDefault="000752A5">
      <w:r>
        <w:separator/>
      </w:r>
    </w:p>
  </w:endnote>
  <w:endnote w:type="continuationSeparator" w:id="0">
    <w:p w:rsidR="000752A5" w:rsidRDefault="0007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2350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2350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AB4">
      <w:rPr>
        <w:rStyle w:val="PageNumber"/>
        <w:noProof/>
      </w:rPr>
      <w:t>2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A5" w:rsidRDefault="000752A5">
      <w:r>
        <w:separator/>
      </w:r>
    </w:p>
  </w:footnote>
  <w:footnote w:type="continuationSeparator" w:id="0">
    <w:p w:rsidR="000752A5" w:rsidRDefault="00075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A1C"/>
    <w:rsid w:val="0001005A"/>
    <w:rsid w:val="00013276"/>
    <w:rsid w:val="00016C86"/>
    <w:rsid w:val="000172DE"/>
    <w:rsid w:val="000177BC"/>
    <w:rsid w:val="00021CF9"/>
    <w:rsid w:val="0002681B"/>
    <w:rsid w:val="00026BA4"/>
    <w:rsid w:val="000329CD"/>
    <w:rsid w:val="00034EC3"/>
    <w:rsid w:val="000353B2"/>
    <w:rsid w:val="00040AA1"/>
    <w:rsid w:val="000411D6"/>
    <w:rsid w:val="000417B8"/>
    <w:rsid w:val="000421CE"/>
    <w:rsid w:val="000434DB"/>
    <w:rsid w:val="00046930"/>
    <w:rsid w:val="00046DD6"/>
    <w:rsid w:val="000515AE"/>
    <w:rsid w:val="00052721"/>
    <w:rsid w:val="00053B12"/>
    <w:rsid w:val="00062756"/>
    <w:rsid w:val="0006465E"/>
    <w:rsid w:val="00066575"/>
    <w:rsid w:val="00066D27"/>
    <w:rsid w:val="000673FF"/>
    <w:rsid w:val="00071138"/>
    <w:rsid w:val="000752A5"/>
    <w:rsid w:val="00077CC2"/>
    <w:rsid w:val="00080D36"/>
    <w:rsid w:val="00094C2A"/>
    <w:rsid w:val="000A10ED"/>
    <w:rsid w:val="000A2FD8"/>
    <w:rsid w:val="000A432F"/>
    <w:rsid w:val="000A6224"/>
    <w:rsid w:val="000A6C82"/>
    <w:rsid w:val="000B0EA6"/>
    <w:rsid w:val="000B3EEE"/>
    <w:rsid w:val="000B41B6"/>
    <w:rsid w:val="000B6F85"/>
    <w:rsid w:val="000C09C4"/>
    <w:rsid w:val="000C4D61"/>
    <w:rsid w:val="000C5850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6363"/>
    <w:rsid w:val="000E64AD"/>
    <w:rsid w:val="000E6692"/>
    <w:rsid w:val="000E7F8C"/>
    <w:rsid w:val="000F06B4"/>
    <w:rsid w:val="000F164F"/>
    <w:rsid w:val="000F16AE"/>
    <w:rsid w:val="000F573F"/>
    <w:rsid w:val="000F5A1B"/>
    <w:rsid w:val="00100376"/>
    <w:rsid w:val="00101307"/>
    <w:rsid w:val="0010647F"/>
    <w:rsid w:val="00106FCA"/>
    <w:rsid w:val="00110047"/>
    <w:rsid w:val="00113873"/>
    <w:rsid w:val="00114128"/>
    <w:rsid w:val="00115553"/>
    <w:rsid w:val="001175AD"/>
    <w:rsid w:val="00121AB4"/>
    <w:rsid w:val="0012563B"/>
    <w:rsid w:val="00136A72"/>
    <w:rsid w:val="00136BAF"/>
    <w:rsid w:val="0014024B"/>
    <w:rsid w:val="001406EC"/>
    <w:rsid w:val="00142DEE"/>
    <w:rsid w:val="0014391F"/>
    <w:rsid w:val="00155A20"/>
    <w:rsid w:val="00156373"/>
    <w:rsid w:val="00163532"/>
    <w:rsid w:val="00163E08"/>
    <w:rsid w:val="0016581E"/>
    <w:rsid w:val="00167F8C"/>
    <w:rsid w:val="00170FD2"/>
    <w:rsid w:val="0017728E"/>
    <w:rsid w:val="00177B17"/>
    <w:rsid w:val="00180F16"/>
    <w:rsid w:val="0018111F"/>
    <w:rsid w:val="00186742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B7297"/>
    <w:rsid w:val="001C49A1"/>
    <w:rsid w:val="001D7E61"/>
    <w:rsid w:val="001E44CA"/>
    <w:rsid w:val="001E7FE8"/>
    <w:rsid w:val="001F0B69"/>
    <w:rsid w:val="001F1460"/>
    <w:rsid w:val="001F2AED"/>
    <w:rsid w:val="001F3061"/>
    <w:rsid w:val="001F369F"/>
    <w:rsid w:val="00202A6C"/>
    <w:rsid w:val="00205416"/>
    <w:rsid w:val="0021598D"/>
    <w:rsid w:val="00222C00"/>
    <w:rsid w:val="00223E39"/>
    <w:rsid w:val="00224101"/>
    <w:rsid w:val="00227DCE"/>
    <w:rsid w:val="002314A7"/>
    <w:rsid w:val="002328DE"/>
    <w:rsid w:val="0023319D"/>
    <w:rsid w:val="00235013"/>
    <w:rsid w:val="00241F4E"/>
    <w:rsid w:val="00242B2C"/>
    <w:rsid w:val="002430CB"/>
    <w:rsid w:val="00245425"/>
    <w:rsid w:val="00246929"/>
    <w:rsid w:val="00250615"/>
    <w:rsid w:val="00256B37"/>
    <w:rsid w:val="00260ECF"/>
    <w:rsid w:val="002721EB"/>
    <w:rsid w:val="00273E7D"/>
    <w:rsid w:val="00274A3C"/>
    <w:rsid w:val="00276BDE"/>
    <w:rsid w:val="002819F0"/>
    <w:rsid w:val="00281B5C"/>
    <w:rsid w:val="00285766"/>
    <w:rsid w:val="00292FA2"/>
    <w:rsid w:val="00293D06"/>
    <w:rsid w:val="002941D4"/>
    <w:rsid w:val="00294C46"/>
    <w:rsid w:val="00295E23"/>
    <w:rsid w:val="002A12E7"/>
    <w:rsid w:val="002A23F0"/>
    <w:rsid w:val="002A26C0"/>
    <w:rsid w:val="002A2A86"/>
    <w:rsid w:val="002A2F5B"/>
    <w:rsid w:val="002A3C19"/>
    <w:rsid w:val="002A79C6"/>
    <w:rsid w:val="002B31BB"/>
    <w:rsid w:val="002B49CB"/>
    <w:rsid w:val="002C1F71"/>
    <w:rsid w:val="002C2352"/>
    <w:rsid w:val="002C6408"/>
    <w:rsid w:val="002C6D64"/>
    <w:rsid w:val="002D02CF"/>
    <w:rsid w:val="002D2A6E"/>
    <w:rsid w:val="002D39A4"/>
    <w:rsid w:val="002D418F"/>
    <w:rsid w:val="002D5C23"/>
    <w:rsid w:val="002E1393"/>
    <w:rsid w:val="002E1C9B"/>
    <w:rsid w:val="002E2108"/>
    <w:rsid w:val="002E22E6"/>
    <w:rsid w:val="002E4C25"/>
    <w:rsid w:val="002E58B0"/>
    <w:rsid w:val="002E5C64"/>
    <w:rsid w:val="002E6FBB"/>
    <w:rsid w:val="002F3548"/>
    <w:rsid w:val="002F65DE"/>
    <w:rsid w:val="003016C2"/>
    <w:rsid w:val="00301FFE"/>
    <w:rsid w:val="00304710"/>
    <w:rsid w:val="003061DF"/>
    <w:rsid w:val="00313F4F"/>
    <w:rsid w:val="003145C0"/>
    <w:rsid w:val="00316C1C"/>
    <w:rsid w:val="00317069"/>
    <w:rsid w:val="00320ACF"/>
    <w:rsid w:val="0032267E"/>
    <w:rsid w:val="003231DC"/>
    <w:rsid w:val="00325B6F"/>
    <w:rsid w:val="00330207"/>
    <w:rsid w:val="00332C79"/>
    <w:rsid w:val="00334DA7"/>
    <w:rsid w:val="00335F7B"/>
    <w:rsid w:val="003366A7"/>
    <w:rsid w:val="00336E8C"/>
    <w:rsid w:val="00343385"/>
    <w:rsid w:val="00343CAB"/>
    <w:rsid w:val="003448E1"/>
    <w:rsid w:val="00347AC8"/>
    <w:rsid w:val="003504AD"/>
    <w:rsid w:val="00357B83"/>
    <w:rsid w:val="00360DBC"/>
    <w:rsid w:val="003632C8"/>
    <w:rsid w:val="00367399"/>
    <w:rsid w:val="00370A82"/>
    <w:rsid w:val="00372845"/>
    <w:rsid w:val="00372957"/>
    <w:rsid w:val="00372F4D"/>
    <w:rsid w:val="003753D1"/>
    <w:rsid w:val="00380F6E"/>
    <w:rsid w:val="0038104D"/>
    <w:rsid w:val="00381759"/>
    <w:rsid w:val="00381F7E"/>
    <w:rsid w:val="003826FA"/>
    <w:rsid w:val="003830CC"/>
    <w:rsid w:val="00383A31"/>
    <w:rsid w:val="00385B3C"/>
    <w:rsid w:val="0038701C"/>
    <w:rsid w:val="003873D9"/>
    <w:rsid w:val="00391616"/>
    <w:rsid w:val="00393957"/>
    <w:rsid w:val="00396AD1"/>
    <w:rsid w:val="00397833"/>
    <w:rsid w:val="003A0963"/>
    <w:rsid w:val="003A1987"/>
    <w:rsid w:val="003A53A9"/>
    <w:rsid w:val="003B1019"/>
    <w:rsid w:val="003B10E1"/>
    <w:rsid w:val="003B1117"/>
    <w:rsid w:val="003B2238"/>
    <w:rsid w:val="003B5BAE"/>
    <w:rsid w:val="003C13A7"/>
    <w:rsid w:val="003C1649"/>
    <w:rsid w:val="003C25EE"/>
    <w:rsid w:val="003C2A6B"/>
    <w:rsid w:val="003C48AA"/>
    <w:rsid w:val="003D122E"/>
    <w:rsid w:val="003D1294"/>
    <w:rsid w:val="003D42E3"/>
    <w:rsid w:val="003D4B2E"/>
    <w:rsid w:val="003D59D9"/>
    <w:rsid w:val="003E0E1A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10EEF"/>
    <w:rsid w:val="004115BF"/>
    <w:rsid w:val="00414810"/>
    <w:rsid w:val="00416D0B"/>
    <w:rsid w:val="0041707E"/>
    <w:rsid w:val="00421F6D"/>
    <w:rsid w:val="00423137"/>
    <w:rsid w:val="00427A32"/>
    <w:rsid w:val="004372A7"/>
    <w:rsid w:val="00441921"/>
    <w:rsid w:val="00444C8F"/>
    <w:rsid w:val="00445609"/>
    <w:rsid w:val="00454C2C"/>
    <w:rsid w:val="00454FEC"/>
    <w:rsid w:val="0045684E"/>
    <w:rsid w:val="00456ED5"/>
    <w:rsid w:val="00457AC8"/>
    <w:rsid w:val="00462ED7"/>
    <w:rsid w:val="0046732B"/>
    <w:rsid w:val="00467B86"/>
    <w:rsid w:val="004700D7"/>
    <w:rsid w:val="00472510"/>
    <w:rsid w:val="00475BDF"/>
    <w:rsid w:val="00481FA8"/>
    <w:rsid w:val="004854D7"/>
    <w:rsid w:val="00495907"/>
    <w:rsid w:val="004975E8"/>
    <w:rsid w:val="00497C84"/>
    <w:rsid w:val="004A51C8"/>
    <w:rsid w:val="004A7BE3"/>
    <w:rsid w:val="004A7C5A"/>
    <w:rsid w:val="004A7E11"/>
    <w:rsid w:val="004B3F6F"/>
    <w:rsid w:val="004B4131"/>
    <w:rsid w:val="004B6517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06ED"/>
    <w:rsid w:val="005025ED"/>
    <w:rsid w:val="00503C04"/>
    <w:rsid w:val="00505C92"/>
    <w:rsid w:val="00513E8A"/>
    <w:rsid w:val="00515087"/>
    <w:rsid w:val="00517B19"/>
    <w:rsid w:val="005205EA"/>
    <w:rsid w:val="00520B35"/>
    <w:rsid w:val="0052366F"/>
    <w:rsid w:val="00523E52"/>
    <w:rsid w:val="00526FEE"/>
    <w:rsid w:val="005313E9"/>
    <w:rsid w:val="0053229D"/>
    <w:rsid w:val="005352D6"/>
    <w:rsid w:val="005375A7"/>
    <w:rsid w:val="00545ADC"/>
    <w:rsid w:val="0055176B"/>
    <w:rsid w:val="00552269"/>
    <w:rsid w:val="0055312B"/>
    <w:rsid w:val="00554F22"/>
    <w:rsid w:val="00562074"/>
    <w:rsid w:val="00562EA2"/>
    <w:rsid w:val="00563CDA"/>
    <w:rsid w:val="00566E09"/>
    <w:rsid w:val="00567582"/>
    <w:rsid w:val="005722C9"/>
    <w:rsid w:val="00572A34"/>
    <w:rsid w:val="00582346"/>
    <w:rsid w:val="00585C23"/>
    <w:rsid w:val="00586334"/>
    <w:rsid w:val="005871CE"/>
    <w:rsid w:val="005912C5"/>
    <w:rsid w:val="00592782"/>
    <w:rsid w:val="00594FAA"/>
    <w:rsid w:val="005A1BAC"/>
    <w:rsid w:val="005A2085"/>
    <w:rsid w:val="005A460E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4B99"/>
    <w:rsid w:val="005F5F07"/>
    <w:rsid w:val="005F7668"/>
    <w:rsid w:val="005F7AEA"/>
    <w:rsid w:val="005F7F81"/>
    <w:rsid w:val="00600472"/>
    <w:rsid w:val="00604E22"/>
    <w:rsid w:val="006063EB"/>
    <w:rsid w:val="0061047D"/>
    <w:rsid w:val="0061377E"/>
    <w:rsid w:val="00621ABF"/>
    <w:rsid w:val="00622139"/>
    <w:rsid w:val="00623980"/>
    <w:rsid w:val="0062767E"/>
    <w:rsid w:val="00630883"/>
    <w:rsid w:val="0063453C"/>
    <w:rsid w:val="0064165D"/>
    <w:rsid w:val="006453EA"/>
    <w:rsid w:val="00646AFB"/>
    <w:rsid w:val="00646E63"/>
    <w:rsid w:val="006526A9"/>
    <w:rsid w:val="006563E3"/>
    <w:rsid w:val="0065748F"/>
    <w:rsid w:val="00662DC5"/>
    <w:rsid w:val="006653B0"/>
    <w:rsid w:val="00667B30"/>
    <w:rsid w:val="00670C58"/>
    <w:rsid w:val="006720DA"/>
    <w:rsid w:val="00675B50"/>
    <w:rsid w:val="006808C1"/>
    <w:rsid w:val="00682F1D"/>
    <w:rsid w:val="00685D59"/>
    <w:rsid w:val="00690FFD"/>
    <w:rsid w:val="006916EA"/>
    <w:rsid w:val="006931AB"/>
    <w:rsid w:val="006934F3"/>
    <w:rsid w:val="0069360E"/>
    <w:rsid w:val="006940EC"/>
    <w:rsid w:val="00695D3A"/>
    <w:rsid w:val="006970CB"/>
    <w:rsid w:val="006A131D"/>
    <w:rsid w:val="006A186C"/>
    <w:rsid w:val="006A2394"/>
    <w:rsid w:val="006A6750"/>
    <w:rsid w:val="006A7549"/>
    <w:rsid w:val="006B05AA"/>
    <w:rsid w:val="006B1E7B"/>
    <w:rsid w:val="006B2086"/>
    <w:rsid w:val="006B5155"/>
    <w:rsid w:val="006C3294"/>
    <w:rsid w:val="006C3749"/>
    <w:rsid w:val="006C5D09"/>
    <w:rsid w:val="006C7383"/>
    <w:rsid w:val="006D6486"/>
    <w:rsid w:val="006D7F56"/>
    <w:rsid w:val="006E14AB"/>
    <w:rsid w:val="006E269B"/>
    <w:rsid w:val="006E3445"/>
    <w:rsid w:val="006E4A87"/>
    <w:rsid w:val="006E6A1F"/>
    <w:rsid w:val="006F09F1"/>
    <w:rsid w:val="006F59B9"/>
    <w:rsid w:val="006F6BE4"/>
    <w:rsid w:val="006F7C6E"/>
    <w:rsid w:val="00704AA2"/>
    <w:rsid w:val="00704D27"/>
    <w:rsid w:val="00705EBA"/>
    <w:rsid w:val="007125D4"/>
    <w:rsid w:val="00714EDE"/>
    <w:rsid w:val="00720FC3"/>
    <w:rsid w:val="007257B2"/>
    <w:rsid w:val="00730575"/>
    <w:rsid w:val="007358AF"/>
    <w:rsid w:val="00740D2F"/>
    <w:rsid w:val="00740EA4"/>
    <w:rsid w:val="00743A5E"/>
    <w:rsid w:val="0074476C"/>
    <w:rsid w:val="00746664"/>
    <w:rsid w:val="0075063F"/>
    <w:rsid w:val="007532AB"/>
    <w:rsid w:val="0075438A"/>
    <w:rsid w:val="00755359"/>
    <w:rsid w:val="00756649"/>
    <w:rsid w:val="00761C7E"/>
    <w:rsid w:val="00762B8F"/>
    <w:rsid w:val="007706ED"/>
    <w:rsid w:val="00772947"/>
    <w:rsid w:val="00772DE8"/>
    <w:rsid w:val="007761F1"/>
    <w:rsid w:val="00777B45"/>
    <w:rsid w:val="0078505B"/>
    <w:rsid w:val="007867B6"/>
    <w:rsid w:val="00786995"/>
    <w:rsid w:val="007869F3"/>
    <w:rsid w:val="00787FC5"/>
    <w:rsid w:val="00790D2C"/>
    <w:rsid w:val="00792313"/>
    <w:rsid w:val="007932AB"/>
    <w:rsid w:val="00795954"/>
    <w:rsid w:val="007A171B"/>
    <w:rsid w:val="007A185F"/>
    <w:rsid w:val="007B3816"/>
    <w:rsid w:val="007B6D3B"/>
    <w:rsid w:val="007C0471"/>
    <w:rsid w:val="007C058B"/>
    <w:rsid w:val="007C31E9"/>
    <w:rsid w:val="007C723B"/>
    <w:rsid w:val="007D01F7"/>
    <w:rsid w:val="007D7BBC"/>
    <w:rsid w:val="007E2957"/>
    <w:rsid w:val="007E7C7A"/>
    <w:rsid w:val="007F0D84"/>
    <w:rsid w:val="007F485D"/>
    <w:rsid w:val="007F4E21"/>
    <w:rsid w:val="007F7EF3"/>
    <w:rsid w:val="0081321A"/>
    <w:rsid w:val="008135A2"/>
    <w:rsid w:val="008147B5"/>
    <w:rsid w:val="00815D81"/>
    <w:rsid w:val="0081781F"/>
    <w:rsid w:val="00820316"/>
    <w:rsid w:val="00821674"/>
    <w:rsid w:val="00822C9A"/>
    <w:rsid w:val="00824873"/>
    <w:rsid w:val="00832807"/>
    <w:rsid w:val="00836B43"/>
    <w:rsid w:val="0083748B"/>
    <w:rsid w:val="0084236B"/>
    <w:rsid w:val="00843C17"/>
    <w:rsid w:val="00845E69"/>
    <w:rsid w:val="00853FAE"/>
    <w:rsid w:val="00854BF4"/>
    <w:rsid w:val="00860643"/>
    <w:rsid w:val="00864C80"/>
    <w:rsid w:val="00866FBD"/>
    <w:rsid w:val="0087215D"/>
    <w:rsid w:val="008748FE"/>
    <w:rsid w:val="00874954"/>
    <w:rsid w:val="00874CD7"/>
    <w:rsid w:val="00875E09"/>
    <w:rsid w:val="008767FA"/>
    <w:rsid w:val="00880C00"/>
    <w:rsid w:val="00882743"/>
    <w:rsid w:val="00884D52"/>
    <w:rsid w:val="00887093"/>
    <w:rsid w:val="008879A3"/>
    <w:rsid w:val="00891A8A"/>
    <w:rsid w:val="00892B1D"/>
    <w:rsid w:val="00893D26"/>
    <w:rsid w:val="008957AF"/>
    <w:rsid w:val="00896081"/>
    <w:rsid w:val="0089730B"/>
    <w:rsid w:val="008A205C"/>
    <w:rsid w:val="008A6395"/>
    <w:rsid w:val="008C30EA"/>
    <w:rsid w:val="008C64BD"/>
    <w:rsid w:val="008C6F79"/>
    <w:rsid w:val="008C78A0"/>
    <w:rsid w:val="008D2508"/>
    <w:rsid w:val="008D5765"/>
    <w:rsid w:val="008D66A3"/>
    <w:rsid w:val="008E0BCC"/>
    <w:rsid w:val="008E1514"/>
    <w:rsid w:val="008E4CA1"/>
    <w:rsid w:val="008E5425"/>
    <w:rsid w:val="008E61E0"/>
    <w:rsid w:val="009021F0"/>
    <w:rsid w:val="00902852"/>
    <w:rsid w:val="00902CFF"/>
    <w:rsid w:val="009101B7"/>
    <w:rsid w:val="009113CB"/>
    <w:rsid w:val="00911E1C"/>
    <w:rsid w:val="0092016C"/>
    <w:rsid w:val="009236DC"/>
    <w:rsid w:val="00926A33"/>
    <w:rsid w:val="009322F6"/>
    <w:rsid w:val="00933904"/>
    <w:rsid w:val="00933C61"/>
    <w:rsid w:val="00934009"/>
    <w:rsid w:val="00934422"/>
    <w:rsid w:val="0093643B"/>
    <w:rsid w:val="00936561"/>
    <w:rsid w:val="00936A04"/>
    <w:rsid w:val="009404C7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73E8B"/>
    <w:rsid w:val="00985B1B"/>
    <w:rsid w:val="00992D0A"/>
    <w:rsid w:val="0099313A"/>
    <w:rsid w:val="00993BAA"/>
    <w:rsid w:val="00993F2E"/>
    <w:rsid w:val="00995FD3"/>
    <w:rsid w:val="0099650D"/>
    <w:rsid w:val="009973E6"/>
    <w:rsid w:val="009A0DDF"/>
    <w:rsid w:val="009A29A3"/>
    <w:rsid w:val="009A32C4"/>
    <w:rsid w:val="009A64B1"/>
    <w:rsid w:val="009A78EE"/>
    <w:rsid w:val="009A7973"/>
    <w:rsid w:val="009B03FB"/>
    <w:rsid w:val="009B1EA4"/>
    <w:rsid w:val="009B3558"/>
    <w:rsid w:val="009B667F"/>
    <w:rsid w:val="009B7CB1"/>
    <w:rsid w:val="009C2261"/>
    <w:rsid w:val="009C3E83"/>
    <w:rsid w:val="009C63BE"/>
    <w:rsid w:val="009C7F9A"/>
    <w:rsid w:val="009D1428"/>
    <w:rsid w:val="009D53DB"/>
    <w:rsid w:val="009D7AA7"/>
    <w:rsid w:val="009E2AD5"/>
    <w:rsid w:val="009E7FA4"/>
    <w:rsid w:val="009F4CE0"/>
    <w:rsid w:val="00A02E70"/>
    <w:rsid w:val="00A04FCB"/>
    <w:rsid w:val="00A076D7"/>
    <w:rsid w:val="00A10F10"/>
    <w:rsid w:val="00A111D3"/>
    <w:rsid w:val="00A17631"/>
    <w:rsid w:val="00A25931"/>
    <w:rsid w:val="00A26882"/>
    <w:rsid w:val="00A277B3"/>
    <w:rsid w:val="00A309B6"/>
    <w:rsid w:val="00A41457"/>
    <w:rsid w:val="00A43919"/>
    <w:rsid w:val="00A50629"/>
    <w:rsid w:val="00A50E8D"/>
    <w:rsid w:val="00A54879"/>
    <w:rsid w:val="00A61929"/>
    <w:rsid w:val="00A61E1F"/>
    <w:rsid w:val="00A62FF1"/>
    <w:rsid w:val="00A66E49"/>
    <w:rsid w:val="00A67CDC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A79EB"/>
    <w:rsid w:val="00AB0AF6"/>
    <w:rsid w:val="00AB2BE9"/>
    <w:rsid w:val="00AC24DE"/>
    <w:rsid w:val="00AD2172"/>
    <w:rsid w:val="00AE25CD"/>
    <w:rsid w:val="00AE2DD5"/>
    <w:rsid w:val="00AE45F2"/>
    <w:rsid w:val="00AF12FD"/>
    <w:rsid w:val="00AF1ED8"/>
    <w:rsid w:val="00AF23B3"/>
    <w:rsid w:val="00AF2C79"/>
    <w:rsid w:val="00B01F9E"/>
    <w:rsid w:val="00B02245"/>
    <w:rsid w:val="00B03E87"/>
    <w:rsid w:val="00B06F8F"/>
    <w:rsid w:val="00B10B65"/>
    <w:rsid w:val="00B229D1"/>
    <w:rsid w:val="00B26A3E"/>
    <w:rsid w:val="00B2700B"/>
    <w:rsid w:val="00B33C86"/>
    <w:rsid w:val="00B33D01"/>
    <w:rsid w:val="00B33FFE"/>
    <w:rsid w:val="00B35DDC"/>
    <w:rsid w:val="00B37ED7"/>
    <w:rsid w:val="00B42F19"/>
    <w:rsid w:val="00B4492A"/>
    <w:rsid w:val="00B45B75"/>
    <w:rsid w:val="00B46385"/>
    <w:rsid w:val="00B4743A"/>
    <w:rsid w:val="00B54AFE"/>
    <w:rsid w:val="00B54D55"/>
    <w:rsid w:val="00B55782"/>
    <w:rsid w:val="00B56ED9"/>
    <w:rsid w:val="00B577D6"/>
    <w:rsid w:val="00B61150"/>
    <w:rsid w:val="00B6216B"/>
    <w:rsid w:val="00B64EE9"/>
    <w:rsid w:val="00B7532E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C8D"/>
    <w:rsid w:val="00BA49F1"/>
    <w:rsid w:val="00BB1F64"/>
    <w:rsid w:val="00BB2E44"/>
    <w:rsid w:val="00BB7813"/>
    <w:rsid w:val="00BC1A89"/>
    <w:rsid w:val="00BC317C"/>
    <w:rsid w:val="00BC50D9"/>
    <w:rsid w:val="00BC6642"/>
    <w:rsid w:val="00BC7F9D"/>
    <w:rsid w:val="00BD07CA"/>
    <w:rsid w:val="00BD778B"/>
    <w:rsid w:val="00BF4189"/>
    <w:rsid w:val="00BF7FC0"/>
    <w:rsid w:val="00C0538A"/>
    <w:rsid w:val="00C12B35"/>
    <w:rsid w:val="00C12F9F"/>
    <w:rsid w:val="00C14CA4"/>
    <w:rsid w:val="00C21571"/>
    <w:rsid w:val="00C21641"/>
    <w:rsid w:val="00C22BD6"/>
    <w:rsid w:val="00C2728D"/>
    <w:rsid w:val="00C32EFB"/>
    <w:rsid w:val="00C33965"/>
    <w:rsid w:val="00C358D5"/>
    <w:rsid w:val="00C36C5D"/>
    <w:rsid w:val="00C41F57"/>
    <w:rsid w:val="00C44489"/>
    <w:rsid w:val="00C44B0A"/>
    <w:rsid w:val="00C46A89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5B9"/>
    <w:rsid w:val="00C65CB2"/>
    <w:rsid w:val="00C6730A"/>
    <w:rsid w:val="00C7083E"/>
    <w:rsid w:val="00C70F3E"/>
    <w:rsid w:val="00C7283C"/>
    <w:rsid w:val="00C739E6"/>
    <w:rsid w:val="00C7497B"/>
    <w:rsid w:val="00C75153"/>
    <w:rsid w:val="00C81BE3"/>
    <w:rsid w:val="00C8218D"/>
    <w:rsid w:val="00C82F4E"/>
    <w:rsid w:val="00C85E1A"/>
    <w:rsid w:val="00C87459"/>
    <w:rsid w:val="00C91286"/>
    <w:rsid w:val="00C93C57"/>
    <w:rsid w:val="00CA1500"/>
    <w:rsid w:val="00CB229C"/>
    <w:rsid w:val="00CB2B43"/>
    <w:rsid w:val="00CB4C32"/>
    <w:rsid w:val="00CB55C0"/>
    <w:rsid w:val="00CB569C"/>
    <w:rsid w:val="00CB6148"/>
    <w:rsid w:val="00CB6639"/>
    <w:rsid w:val="00CC06D7"/>
    <w:rsid w:val="00CC40DE"/>
    <w:rsid w:val="00CD027B"/>
    <w:rsid w:val="00CD440B"/>
    <w:rsid w:val="00CD48EE"/>
    <w:rsid w:val="00CD5980"/>
    <w:rsid w:val="00CD6292"/>
    <w:rsid w:val="00CE27F3"/>
    <w:rsid w:val="00CF1E3A"/>
    <w:rsid w:val="00CF2F85"/>
    <w:rsid w:val="00CF5AFF"/>
    <w:rsid w:val="00CF5BF7"/>
    <w:rsid w:val="00CF63C1"/>
    <w:rsid w:val="00CF77D4"/>
    <w:rsid w:val="00D01A70"/>
    <w:rsid w:val="00D01A92"/>
    <w:rsid w:val="00D01CBA"/>
    <w:rsid w:val="00D01EC0"/>
    <w:rsid w:val="00D03F81"/>
    <w:rsid w:val="00D052F1"/>
    <w:rsid w:val="00D056DA"/>
    <w:rsid w:val="00D05B70"/>
    <w:rsid w:val="00D06451"/>
    <w:rsid w:val="00D12FA0"/>
    <w:rsid w:val="00D161C4"/>
    <w:rsid w:val="00D20E41"/>
    <w:rsid w:val="00D2154F"/>
    <w:rsid w:val="00D22AE7"/>
    <w:rsid w:val="00D22C66"/>
    <w:rsid w:val="00D26D80"/>
    <w:rsid w:val="00D3407D"/>
    <w:rsid w:val="00D37332"/>
    <w:rsid w:val="00D41A84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3630"/>
    <w:rsid w:val="00D749D4"/>
    <w:rsid w:val="00D807B7"/>
    <w:rsid w:val="00D810E6"/>
    <w:rsid w:val="00D8468B"/>
    <w:rsid w:val="00D85279"/>
    <w:rsid w:val="00D874C2"/>
    <w:rsid w:val="00D93793"/>
    <w:rsid w:val="00D979ED"/>
    <w:rsid w:val="00DA67B4"/>
    <w:rsid w:val="00DA7844"/>
    <w:rsid w:val="00DA7923"/>
    <w:rsid w:val="00DB7E2C"/>
    <w:rsid w:val="00DC1C67"/>
    <w:rsid w:val="00DC317A"/>
    <w:rsid w:val="00DD559D"/>
    <w:rsid w:val="00DD616A"/>
    <w:rsid w:val="00DE3B6F"/>
    <w:rsid w:val="00DE3DEC"/>
    <w:rsid w:val="00DE7CD5"/>
    <w:rsid w:val="00DF07C8"/>
    <w:rsid w:val="00DF3143"/>
    <w:rsid w:val="00DF6BBC"/>
    <w:rsid w:val="00DF6F32"/>
    <w:rsid w:val="00DF75B8"/>
    <w:rsid w:val="00E1047F"/>
    <w:rsid w:val="00E31342"/>
    <w:rsid w:val="00E33A0B"/>
    <w:rsid w:val="00E50AF5"/>
    <w:rsid w:val="00E51862"/>
    <w:rsid w:val="00E54D39"/>
    <w:rsid w:val="00E559F9"/>
    <w:rsid w:val="00E60672"/>
    <w:rsid w:val="00E63EF1"/>
    <w:rsid w:val="00E63FD9"/>
    <w:rsid w:val="00E671B0"/>
    <w:rsid w:val="00E74ACF"/>
    <w:rsid w:val="00E77135"/>
    <w:rsid w:val="00E77D36"/>
    <w:rsid w:val="00E817AE"/>
    <w:rsid w:val="00E81A08"/>
    <w:rsid w:val="00E82196"/>
    <w:rsid w:val="00E82288"/>
    <w:rsid w:val="00E90D99"/>
    <w:rsid w:val="00E92E32"/>
    <w:rsid w:val="00E96745"/>
    <w:rsid w:val="00E97016"/>
    <w:rsid w:val="00EA4BA4"/>
    <w:rsid w:val="00EA50B7"/>
    <w:rsid w:val="00EA55DB"/>
    <w:rsid w:val="00EB53E5"/>
    <w:rsid w:val="00EB5B62"/>
    <w:rsid w:val="00EB7DCC"/>
    <w:rsid w:val="00EC1550"/>
    <w:rsid w:val="00EC24CB"/>
    <w:rsid w:val="00EC39F3"/>
    <w:rsid w:val="00EC4E8E"/>
    <w:rsid w:val="00EC5BCF"/>
    <w:rsid w:val="00ED135E"/>
    <w:rsid w:val="00ED30A8"/>
    <w:rsid w:val="00ED37D6"/>
    <w:rsid w:val="00ED3B43"/>
    <w:rsid w:val="00ED64E6"/>
    <w:rsid w:val="00EE483D"/>
    <w:rsid w:val="00EE64F0"/>
    <w:rsid w:val="00EE6629"/>
    <w:rsid w:val="00EE6ED2"/>
    <w:rsid w:val="00EE737F"/>
    <w:rsid w:val="00EE78AD"/>
    <w:rsid w:val="00EF0C3E"/>
    <w:rsid w:val="00EF1128"/>
    <w:rsid w:val="00EF30DF"/>
    <w:rsid w:val="00F01F16"/>
    <w:rsid w:val="00F03F0D"/>
    <w:rsid w:val="00F04F53"/>
    <w:rsid w:val="00F055DD"/>
    <w:rsid w:val="00F0797E"/>
    <w:rsid w:val="00F1080B"/>
    <w:rsid w:val="00F17920"/>
    <w:rsid w:val="00F2351B"/>
    <w:rsid w:val="00F23DF7"/>
    <w:rsid w:val="00F3173F"/>
    <w:rsid w:val="00F323E3"/>
    <w:rsid w:val="00F33846"/>
    <w:rsid w:val="00F35099"/>
    <w:rsid w:val="00F37EFA"/>
    <w:rsid w:val="00F436CA"/>
    <w:rsid w:val="00F4462E"/>
    <w:rsid w:val="00F478E1"/>
    <w:rsid w:val="00F47B57"/>
    <w:rsid w:val="00F53D29"/>
    <w:rsid w:val="00F5434E"/>
    <w:rsid w:val="00F56225"/>
    <w:rsid w:val="00F613B9"/>
    <w:rsid w:val="00F61E03"/>
    <w:rsid w:val="00F6483B"/>
    <w:rsid w:val="00F657EF"/>
    <w:rsid w:val="00F663EF"/>
    <w:rsid w:val="00F669C4"/>
    <w:rsid w:val="00F72E08"/>
    <w:rsid w:val="00F86564"/>
    <w:rsid w:val="00F86901"/>
    <w:rsid w:val="00F947E8"/>
    <w:rsid w:val="00F94C7C"/>
    <w:rsid w:val="00F979E9"/>
    <w:rsid w:val="00FB43B3"/>
    <w:rsid w:val="00FB4B59"/>
    <w:rsid w:val="00FB53D1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306D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fc0,blue,#00c"/>
    </o:shapedefaults>
    <o:shapelayout v:ext="edit">
      <o:idmap v:ext="edit" data="1"/>
      <o:rules v:ext="edit">
        <o:r id="V:Rule15" type="connector" idref="#_x0000_s1784"/>
        <o:r id="V:Rule16" type="connector" idref="#_x0000_s1727"/>
        <o:r id="V:Rule17" type="connector" idref="#_x0000_s1720"/>
        <o:r id="V:Rule18" type="connector" idref="#_x0000_s1682"/>
        <o:r id="V:Rule19" type="connector" idref="#_x0000_s1687"/>
        <o:r id="V:Rule20" type="connector" idref="#_x0000_s1701"/>
        <o:r id="V:Rule21" type="connector" idref="#_x0000_s1770"/>
        <o:r id="V:Rule22" type="connector" idref="#_x0000_s1769"/>
        <o:r id="V:Rule23" type="connector" idref="#_x0000_s1741"/>
        <o:r id="V:Rule24" type="connector" idref="#_x0000_s1706"/>
        <o:r id="V:Rule25" type="connector" idref="#_x0000_s1677"/>
        <o:r id="V:Rule26" type="connector" idref="#_x0000_s1659"/>
        <o:r id="V:Rule27" type="connector" idref="#_x0000_s1468"/>
        <o:r id="V:Rule28" type="connector" idref="#_x0000_s17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0.bin"/><Relationship Id="rId63" Type="http://schemas.openxmlformats.org/officeDocument/2006/relationships/image" Target="media/image24.wmf"/><Relationship Id="rId68" Type="http://schemas.openxmlformats.org/officeDocument/2006/relationships/image" Target="media/image25.wmf"/><Relationship Id="rId76" Type="http://schemas.openxmlformats.org/officeDocument/2006/relationships/image" Target="media/image29.wmf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5.bin"/><Relationship Id="rId74" Type="http://schemas.openxmlformats.org/officeDocument/2006/relationships/image" Target="media/image28.wmf"/><Relationship Id="rId79" Type="http://schemas.openxmlformats.org/officeDocument/2006/relationships/oleObject" Target="embeddings/oleObject42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2.wmf"/><Relationship Id="rId82" Type="http://schemas.openxmlformats.org/officeDocument/2006/relationships/image" Target="media/image3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6.wmf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4.bin"/><Relationship Id="rId59" Type="http://schemas.openxmlformats.org/officeDocument/2006/relationships/image" Target="media/image20.emf"/><Relationship Id="rId67" Type="http://schemas.openxmlformats.org/officeDocument/2006/relationships/oleObject" Target="embeddings/oleObject36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image" Target="media/image23.wmf"/><Relationship Id="rId70" Type="http://schemas.openxmlformats.org/officeDocument/2006/relationships/image" Target="media/image26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6.bin"/><Relationship Id="rId57" Type="http://schemas.openxmlformats.org/officeDocument/2006/relationships/image" Target="media/image1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8.wmf"/><Relationship Id="rId60" Type="http://schemas.openxmlformats.org/officeDocument/2006/relationships/image" Target="media/image21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3.bin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3A2ECE1-7178-44BD-9237-DDD1EA3A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2993</TotalTime>
  <Pages>15</Pages>
  <Words>422</Words>
  <Characters>2035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524</cp:revision>
  <cp:lastPrinted>2014-03-19T20:37:00Z</cp:lastPrinted>
  <dcterms:created xsi:type="dcterms:W3CDTF">2012-10-02T17:56:00Z</dcterms:created>
  <dcterms:modified xsi:type="dcterms:W3CDTF">2022-11-15T17:07:00Z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